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CEA" w:rsidRPr="008317F0" w:rsidRDefault="00D66CEA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Спецификация контрольно-измерительных материалов для проведения промежуточной аттестации в 20</w:t>
      </w:r>
      <w:r w:rsidR="00BE37D9" w:rsidRPr="00831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24-2025 учебном</w:t>
      </w:r>
      <w:r w:rsidRPr="00831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BE37D9" w:rsidRPr="00831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</w:t>
      </w:r>
    </w:p>
    <w:p w:rsidR="00D66CEA" w:rsidRPr="008317F0" w:rsidRDefault="008317F0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химии</w:t>
      </w:r>
      <w:r w:rsidR="00D66CEA" w:rsidRPr="00831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D66CEA" w:rsidRPr="008317F0" w:rsidRDefault="008317F0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11 </w:t>
      </w:r>
      <w:r w:rsidR="00D66CEA" w:rsidRPr="00831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классе</w:t>
      </w:r>
    </w:p>
    <w:p w:rsidR="00D66CEA" w:rsidRPr="008317F0" w:rsidRDefault="00D66CEA" w:rsidP="00D66C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317F0">
        <w:rPr>
          <w:rFonts w:ascii="Times New Roman" w:eastAsia="Arial Unicode MS" w:hAnsi="Times New Roman" w:cs="Times New Roman"/>
          <w:b/>
          <w:sz w:val="28"/>
          <w:szCs w:val="28"/>
        </w:rPr>
        <w:t xml:space="preserve">Назначение работы </w:t>
      </w:r>
    </w:p>
    <w:p w:rsidR="00D66CEA" w:rsidRPr="008317F0" w:rsidRDefault="00D66CEA" w:rsidP="00D66CEA">
      <w:pPr>
        <w:spacing w:after="0" w:line="240" w:lineRule="auto"/>
        <w:ind w:left="-13" w:right="158"/>
        <w:rPr>
          <w:rFonts w:ascii="Times New Roman" w:eastAsia="Arial Unicode MS" w:hAnsi="Times New Roman" w:cs="Times New Roman"/>
          <w:sz w:val="28"/>
          <w:szCs w:val="28"/>
        </w:rPr>
      </w:pPr>
      <w:r w:rsidRPr="008317F0">
        <w:rPr>
          <w:rFonts w:ascii="Times New Roman" w:eastAsia="Arial Unicode MS" w:hAnsi="Times New Roman" w:cs="Times New Roman"/>
          <w:sz w:val="28"/>
          <w:szCs w:val="28"/>
        </w:rPr>
        <w:t xml:space="preserve">Цель - контроль усвоения предметных и (или) метапредметных результатов образования по учебному предмету </w:t>
      </w:r>
      <w:r w:rsidR="008317F0" w:rsidRPr="008317F0">
        <w:rPr>
          <w:rFonts w:ascii="Times New Roman" w:eastAsia="Arial Unicode MS" w:hAnsi="Times New Roman" w:cs="Times New Roman"/>
          <w:sz w:val="28"/>
          <w:szCs w:val="28"/>
        </w:rPr>
        <w:t>«Химия</w:t>
      </w:r>
      <w:r w:rsidRPr="008317F0">
        <w:rPr>
          <w:rFonts w:ascii="Times New Roman" w:eastAsia="Arial Unicode MS" w:hAnsi="Times New Roman" w:cs="Times New Roman"/>
          <w:sz w:val="28"/>
          <w:szCs w:val="28"/>
        </w:rPr>
        <w:t>», установление 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:rsidR="00D66CEA" w:rsidRPr="008317F0" w:rsidRDefault="00D66CEA" w:rsidP="00D66CEA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Документы, определяющие содержание проверочной работы </w:t>
      </w:r>
    </w:p>
    <w:p w:rsidR="00D66CEA" w:rsidRPr="008317F0" w:rsidRDefault="00C82056" w:rsidP="00D66CE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КИМ определяется на основе требований федерального государственного образовательного стандарта СОО, утвержденного приказом Министерства образования и науки Российской Федера</w:t>
      </w:r>
      <w:r w:rsidR="008317F0" w:rsidRPr="008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от 17.05.2012 </w:t>
      </w:r>
      <w:r w:rsidR="00D66CEA" w:rsidRPr="008317F0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федера</w:t>
      </w:r>
      <w:r w:rsidR="008317F0" w:rsidRPr="008317F0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льной образовательной программы</w:t>
      </w:r>
      <w:r w:rsidR="00D66CEA" w:rsidRPr="008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СОО, утвержденной приказом Министерства просвещения Рос</w:t>
      </w:r>
      <w:r w:rsidR="00C10BA5" w:rsidRPr="008317F0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от 18.05.2023.</w:t>
      </w:r>
    </w:p>
    <w:p w:rsidR="00D66CEA" w:rsidRPr="008317F0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3.Подходы к отбору содержания проверочной работы</w:t>
      </w:r>
    </w:p>
    <w:p w:rsidR="00D66CEA" w:rsidRPr="008317F0" w:rsidRDefault="00D66CEA" w:rsidP="00D66CEA">
      <w:pPr>
        <w:spacing w:after="3" w:line="249" w:lineRule="auto"/>
        <w:ind w:left="-13" w:right="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КИМ основаны на системно</w:t>
      </w:r>
      <w:r w:rsidR="008317F0" w:rsidRPr="008317F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8317F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деятельностном</w:t>
      </w:r>
      <w:proofErr w:type="spellEnd"/>
      <w:r w:rsidRPr="008317F0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уровневом и комплексном подходах к оценке образовательных достижений</w:t>
      </w:r>
      <w:r w:rsidR="00C10BA5" w:rsidRPr="008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317F0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наряду с предметными результатами освоения осн</w:t>
      </w:r>
      <w:r w:rsidR="008317F0" w:rsidRPr="008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овной образовательной программы </w:t>
      </w:r>
      <w:r w:rsidR="00C10BA5" w:rsidRPr="008317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r w:rsidRPr="008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также достижение метапредметных результатов, включающих освоенные обучающимися межпредметные понятия и универсальные учебные действия (познавательные, коммуникативные, регулятивные). </w:t>
      </w:r>
    </w:p>
    <w:p w:rsidR="00D66CEA" w:rsidRPr="008317F0" w:rsidRDefault="00D66CEA" w:rsidP="00D66CEA">
      <w:pPr>
        <w:spacing w:after="27" w:line="249" w:lineRule="auto"/>
        <w:ind w:left="-13" w:right="158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</w:t>
      </w:r>
      <w:r w:rsidR="00C10BA5" w:rsidRPr="008317F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r w:rsidRPr="008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6CEA" w:rsidRPr="008317F0" w:rsidRDefault="00C10BA5" w:rsidP="00C10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Структура проверочной работы</w:t>
      </w:r>
    </w:p>
    <w:p w:rsidR="008317F0" w:rsidRPr="008317F0" w:rsidRDefault="008317F0" w:rsidP="008317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F0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Итоговая контрольная работа состоит из частей, которые различаются по форме и количеству заданий, уровню сложности.</w:t>
      </w:r>
    </w:p>
    <w:p w:rsidR="008317F0" w:rsidRPr="008317F0" w:rsidRDefault="008317F0" w:rsidP="008317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F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Часть 1 содержит 10 заданий с выбором ответа и 4 задания - с кратким ответом, часть 2 содержит задания с развернутым ответом.</w:t>
      </w:r>
    </w:p>
    <w:p w:rsidR="008317F0" w:rsidRPr="008317F0" w:rsidRDefault="008317F0" w:rsidP="008317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F0">
        <w:rPr>
          <w:rFonts w:ascii="Times New Roman" w:eastAsia="Times New Roman" w:hAnsi="Times New Roman" w:cs="Times New Roman"/>
          <w:sz w:val="28"/>
          <w:szCs w:val="28"/>
          <w:lang w:eastAsia="ru-RU"/>
        </w:rPr>
        <w:t>К каждому из заданий с выбором ответа части 1 работы предлагается 4 варианта ответа, из которых только один правильный. Задание считается выполненным верно, если ученик выбрал номер правильного ответа. Задание считается невыполненным в следующих случаях: указан номер неправильного ответа; указаны номера двух или более ответов, даже если среди них указан и номер правильного ответа; номер ответа не указан.</w:t>
      </w:r>
    </w:p>
    <w:p w:rsidR="008317F0" w:rsidRPr="008317F0" w:rsidRDefault="008317F0" w:rsidP="008317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1 работы в заданиях      представлены две разновидности заданий с кратким ответом: задания на установление соответствия и задания с множественным выбором. Ответ на них учащиеся записывают в виде набора цифр без пробелов.</w:t>
      </w:r>
    </w:p>
    <w:p w:rsidR="008317F0" w:rsidRPr="008317F0" w:rsidRDefault="008317F0" w:rsidP="008317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F0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части 2 работы представлены задания с развернутым ответом, ответ на которое записываются учащимися самостоятельно в развернутой форме. Проверка их выполнения проводится на основе специально разработанной системы критериев.</w:t>
      </w:r>
    </w:p>
    <w:p w:rsidR="008317F0" w:rsidRPr="008317F0" w:rsidRDefault="008317F0" w:rsidP="008317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Распределение заданий итоговой работы по ее частям с учетом максимального первичного балла за выполнение каждой части работы дается в таблице 2.</w:t>
      </w:r>
    </w:p>
    <w:p w:rsidR="00B905B3" w:rsidRPr="008317F0" w:rsidRDefault="00B905B3" w:rsidP="00B905B3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Кодификатор проверяемых элементов содержания и требований к уровню подготовки обучающихся </w:t>
      </w:r>
    </w:p>
    <w:p w:rsidR="008317F0" w:rsidRPr="008317F0" w:rsidRDefault="008317F0" w:rsidP="001C3F46">
      <w:pPr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17F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         </w:t>
      </w:r>
      <w:r w:rsidRPr="00831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Таблица 1.</w:t>
      </w:r>
      <w:r w:rsidRPr="00831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C3F46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Перечень элементов содержания, распределение заданий по видам умений и способам деятельности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2881"/>
        <w:gridCol w:w="3119"/>
        <w:gridCol w:w="1701"/>
      </w:tblGrid>
      <w:tr w:rsidR="00034529" w:rsidRPr="008317F0" w:rsidTr="00034529">
        <w:tc>
          <w:tcPr>
            <w:tcW w:w="1225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2881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Проверяемые элементы содержания</w:t>
            </w:r>
          </w:p>
        </w:tc>
        <w:tc>
          <w:tcPr>
            <w:tcW w:w="3119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Умения и способы деятельности</w:t>
            </w:r>
          </w:p>
        </w:tc>
        <w:tc>
          <w:tcPr>
            <w:tcW w:w="1701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Макси</w:t>
            </w:r>
          </w:p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31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маль</w:t>
            </w:r>
            <w:proofErr w:type="spellEnd"/>
          </w:p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831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ный</w:t>
            </w:r>
            <w:proofErr w:type="spellEnd"/>
            <w:r w:rsidRPr="00831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балл</w:t>
            </w:r>
          </w:p>
        </w:tc>
      </w:tr>
      <w:tr w:rsidR="00034529" w:rsidRPr="008317F0" w:rsidTr="00034529">
        <w:tc>
          <w:tcPr>
            <w:tcW w:w="1225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81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сведения о строении атомов</w:t>
            </w:r>
          </w:p>
        </w:tc>
        <w:tc>
          <w:tcPr>
            <w:tcW w:w="3119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определять строение атома по положению в ПС Д.И. Менделеева</w:t>
            </w:r>
          </w:p>
        </w:tc>
        <w:tc>
          <w:tcPr>
            <w:tcW w:w="1701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4529" w:rsidRPr="008317F0" w:rsidTr="00034529">
        <w:tc>
          <w:tcPr>
            <w:tcW w:w="1225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81" w:type="dxa"/>
          </w:tcPr>
          <w:p w:rsidR="00034529" w:rsidRPr="008317F0" w:rsidRDefault="00034529" w:rsidP="0039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Закономерности изменения свойств элементов и их</w:t>
            </w:r>
          </w:p>
          <w:p w:rsidR="00034529" w:rsidRPr="008317F0" w:rsidRDefault="00034529" w:rsidP="00396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соединений в связи с положением в Периодической</w:t>
            </w:r>
          </w:p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системе химических элементов Д.И. Менделеева</w:t>
            </w:r>
          </w:p>
        </w:tc>
        <w:tc>
          <w:tcPr>
            <w:tcW w:w="3119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определять закономерность химических свойств элементов по положению ПС Д.И. Менделеева</w:t>
            </w:r>
          </w:p>
        </w:tc>
        <w:tc>
          <w:tcPr>
            <w:tcW w:w="1701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4529" w:rsidRPr="008317F0" w:rsidTr="00034529">
        <w:tc>
          <w:tcPr>
            <w:tcW w:w="1225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81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Закономерности изменения степеней окисления элементов по положению в ПС </w:t>
            </w:r>
          </w:p>
        </w:tc>
        <w:tc>
          <w:tcPr>
            <w:tcW w:w="3119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определять степени окисления химических элементов по положению ПС Д.И. Менделеева</w:t>
            </w:r>
          </w:p>
        </w:tc>
        <w:tc>
          <w:tcPr>
            <w:tcW w:w="1701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4529" w:rsidRPr="008317F0" w:rsidTr="00034529">
        <w:tc>
          <w:tcPr>
            <w:tcW w:w="1225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81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Типы химической связи веществ</w:t>
            </w:r>
          </w:p>
        </w:tc>
        <w:tc>
          <w:tcPr>
            <w:tcW w:w="3119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определять тип химической связи</w:t>
            </w:r>
          </w:p>
        </w:tc>
        <w:tc>
          <w:tcPr>
            <w:tcW w:w="1701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4529" w:rsidRPr="008317F0" w:rsidTr="00034529">
        <w:tc>
          <w:tcPr>
            <w:tcW w:w="1225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81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Номенклатура химических соединений</w:t>
            </w:r>
          </w:p>
        </w:tc>
        <w:tc>
          <w:tcPr>
            <w:tcW w:w="3119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Знать классификацию неорганических соединений и уметь определять класс данного соединения</w:t>
            </w:r>
          </w:p>
        </w:tc>
        <w:tc>
          <w:tcPr>
            <w:tcW w:w="1701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4529" w:rsidRPr="008317F0" w:rsidTr="00034529">
        <w:tc>
          <w:tcPr>
            <w:tcW w:w="1225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881" w:type="dxa"/>
          </w:tcPr>
          <w:p w:rsidR="00034529" w:rsidRPr="008317F0" w:rsidRDefault="00034529" w:rsidP="0039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Изменение степени окисления окислителей и восстановителей</w:t>
            </w:r>
          </w:p>
        </w:tc>
        <w:tc>
          <w:tcPr>
            <w:tcW w:w="3119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правильно определять окислитель и восстановитель. В сложных и простых веществах  определять степень окисления элементов.</w:t>
            </w:r>
          </w:p>
        </w:tc>
        <w:tc>
          <w:tcPr>
            <w:tcW w:w="1701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34529" w:rsidRPr="008317F0" w:rsidTr="00034529">
        <w:tc>
          <w:tcPr>
            <w:tcW w:w="1225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881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Гидролиз солей</w:t>
            </w:r>
          </w:p>
        </w:tc>
        <w:tc>
          <w:tcPr>
            <w:tcW w:w="3119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определять тип гидролиза, характер среды</w:t>
            </w:r>
          </w:p>
        </w:tc>
        <w:tc>
          <w:tcPr>
            <w:tcW w:w="1701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34529" w:rsidRPr="008317F0" w:rsidTr="00034529">
        <w:tc>
          <w:tcPr>
            <w:tcW w:w="1225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2881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Электролиз растворов солей</w:t>
            </w:r>
          </w:p>
        </w:tc>
        <w:tc>
          <w:tcPr>
            <w:tcW w:w="3119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Уметь определять продукты электролиза растворов солей на катоде и аноде </w:t>
            </w:r>
          </w:p>
        </w:tc>
        <w:tc>
          <w:tcPr>
            <w:tcW w:w="1701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34529" w:rsidRPr="008317F0" w:rsidTr="00034529">
        <w:tc>
          <w:tcPr>
            <w:tcW w:w="1225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881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Химическое равновесие и условия его смещения</w:t>
            </w:r>
          </w:p>
        </w:tc>
        <w:tc>
          <w:tcPr>
            <w:tcW w:w="3119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определять направление химической реакции при изменении условий</w:t>
            </w:r>
          </w:p>
        </w:tc>
        <w:tc>
          <w:tcPr>
            <w:tcW w:w="1701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34529" w:rsidRPr="008317F0" w:rsidTr="00034529">
        <w:tc>
          <w:tcPr>
            <w:tcW w:w="1225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881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Классификация химических реакции</w:t>
            </w:r>
          </w:p>
        </w:tc>
        <w:tc>
          <w:tcPr>
            <w:tcW w:w="3119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Знать основные принципы классификации химических реакций </w:t>
            </w:r>
          </w:p>
        </w:tc>
        <w:tc>
          <w:tcPr>
            <w:tcW w:w="1701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034529" w:rsidRPr="008317F0" w:rsidTr="00034529">
        <w:tc>
          <w:tcPr>
            <w:tcW w:w="1225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881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 массовой доли растворённого вещества</w:t>
            </w:r>
          </w:p>
        </w:tc>
        <w:tc>
          <w:tcPr>
            <w:tcW w:w="3119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Уметь правильно рассчитывать массовую долю растворённого вещества при растворении нового вещества, добавлении нового раствора и т.д.</w:t>
            </w:r>
          </w:p>
        </w:tc>
        <w:tc>
          <w:tcPr>
            <w:tcW w:w="1701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034529" w:rsidRPr="008317F0" w:rsidTr="00034529">
        <w:tc>
          <w:tcPr>
            <w:tcW w:w="1225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881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ОВР. Расстановка коэффициентов методом электронного баланса</w:t>
            </w:r>
          </w:p>
        </w:tc>
        <w:tc>
          <w:tcPr>
            <w:tcW w:w="3119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расставлять коэффициенты методом электронного баланса, определение окислителя и восстановителя</w:t>
            </w:r>
          </w:p>
        </w:tc>
        <w:tc>
          <w:tcPr>
            <w:tcW w:w="1701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34529" w:rsidRPr="008317F0" w:rsidTr="00034529">
        <w:tc>
          <w:tcPr>
            <w:tcW w:w="1225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881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Уравнения химических реакций</w:t>
            </w:r>
          </w:p>
        </w:tc>
        <w:tc>
          <w:tcPr>
            <w:tcW w:w="3119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Умение составлять химические уравнения реакции по приведенным схемам, полные и сокращенные ионные уравнения.</w:t>
            </w:r>
          </w:p>
        </w:tc>
        <w:tc>
          <w:tcPr>
            <w:tcW w:w="1701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034529" w:rsidRPr="008317F0" w:rsidTr="00034529">
        <w:tc>
          <w:tcPr>
            <w:tcW w:w="1225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2881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Расчетная задача с использование массовой доли растворенного вещества</w:t>
            </w:r>
          </w:p>
        </w:tc>
        <w:tc>
          <w:tcPr>
            <w:tcW w:w="3119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Вычисление количества вещества, массы или объёма вещества по количеству вещества, массе или объёму одного из реагентов или продуктов реакции. Вычисление массовой доли растворённого вещества в растворе</w:t>
            </w:r>
          </w:p>
        </w:tc>
        <w:tc>
          <w:tcPr>
            <w:tcW w:w="1701" w:type="dxa"/>
          </w:tcPr>
          <w:p w:rsidR="00034529" w:rsidRPr="008317F0" w:rsidRDefault="00034529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</w:tbl>
    <w:p w:rsidR="00715C16" w:rsidRPr="008317F0" w:rsidRDefault="00715C16" w:rsidP="00715C1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6.Распределение заданий проверочной работы по уровню сложности </w:t>
      </w:r>
    </w:p>
    <w:p w:rsidR="008317F0" w:rsidRPr="008317F0" w:rsidRDefault="008317F0" w:rsidP="008317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8317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Таблица 2. </w:t>
      </w:r>
      <w:r w:rsidRPr="008317F0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Распределение заданий по частям работы</w:t>
      </w:r>
    </w:p>
    <w:p w:rsidR="008317F0" w:rsidRPr="008317F0" w:rsidRDefault="008317F0" w:rsidP="0083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1148"/>
        <w:gridCol w:w="1235"/>
        <w:gridCol w:w="2245"/>
        <w:gridCol w:w="4219"/>
      </w:tblGrid>
      <w:tr w:rsidR="008317F0" w:rsidRPr="008317F0" w:rsidTr="00396DFB">
        <w:tc>
          <w:tcPr>
            <w:tcW w:w="306" w:type="pct"/>
          </w:tcPr>
          <w:p w:rsidR="008317F0" w:rsidRPr="008317F0" w:rsidRDefault="008317F0" w:rsidP="00396DF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№</w:t>
            </w:r>
          </w:p>
        </w:tc>
        <w:tc>
          <w:tcPr>
            <w:tcW w:w="627" w:type="pct"/>
          </w:tcPr>
          <w:p w:rsidR="008317F0" w:rsidRPr="008317F0" w:rsidRDefault="008317F0" w:rsidP="00396DF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Часть работы</w:t>
            </w:r>
          </w:p>
        </w:tc>
        <w:tc>
          <w:tcPr>
            <w:tcW w:w="689" w:type="pct"/>
          </w:tcPr>
          <w:p w:rsidR="008317F0" w:rsidRPr="008317F0" w:rsidRDefault="008317F0" w:rsidP="00396DF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Число заданий</w:t>
            </w:r>
          </w:p>
        </w:tc>
        <w:tc>
          <w:tcPr>
            <w:tcW w:w="1006" w:type="pct"/>
          </w:tcPr>
          <w:p w:rsidR="008317F0" w:rsidRPr="008317F0" w:rsidRDefault="008317F0" w:rsidP="00396DF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Максимальный балл</w:t>
            </w:r>
          </w:p>
        </w:tc>
        <w:tc>
          <w:tcPr>
            <w:tcW w:w="2372" w:type="pct"/>
          </w:tcPr>
          <w:p w:rsidR="008317F0" w:rsidRPr="008317F0" w:rsidRDefault="008317F0" w:rsidP="00396DF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Тип заданий</w:t>
            </w:r>
          </w:p>
        </w:tc>
      </w:tr>
      <w:tr w:rsidR="008317F0" w:rsidRPr="008317F0" w:rsidTr="00396DFB">
        <w:tc>
          <w:tcPr>
            <w:tcW w:w="306" w:type="pct"/>
          </w:tcPr>
          <w:p w:rsidR="008317F0" w:rsidRPr="008317F0" w:rsidRDefault="008317F0" w:rsidP="00396D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lastRenderedPageBreak/>
              <w:t>1</w:t>
            </w:r>
          </w:p>
        </w:tc>
        <w:tc>
          <w:tcPr>
            <w:tcW w:w="627" w:type="pct"/>
          </w:tcPr>
          <w:p w:rsidR="008317F0" w:rsidRPr="008317F0" w:rsidRDefault="008317F0" w:rsidP="00396D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часть 1</w:t>
            </w:r>
          </w:p>
        </w:tc>
        <w:tc>
          <w:tcPr>
            <w:tcW w:w="689" w:type="pct"/>
          </w:tcPr>
          <w:p w:rsidR="008317F0" w:rsidRPr="008317F0" w:rsidRDefault="008317F0" w:rsidP="00396DF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1006" w:type="pct"/>
          </w:tcPr>
          <w:p w:rsidR="008317F0" w:rsidRPr="008317F0" w:rsidRDefault="008317F0" w:rsidP="00396DF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2372" w:type="pct"/>
          </w:tcPr>
          <w:p w:rsidR="008317F0" w:rsidRPr="008317F0" w:rsidRDefault="008317F0" w:rsidP="00396D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 задания с выбором ответа базового и повышенного уровня сложности</w:t>
            </w:r>
          </w:p>
        </w:tc>
      </w:tr>
      <w:tr w:rsidR="008317F0" w:rsidRPr="008317F0" w:rsidTr="00396DFB">
        <w:tc>
          <w:tcPr>
            <w:tcW w:w="306" w:type="pct"/>
          </w:tcPr>
          <w:p w:rsidR="008317F0" w:rsidRPr="008317F0" w:rsidRDefault="008317F0" w:rsidP="00396D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627" w:type="pct"/>
          </w:tcPr>
          <w:p w:rsidR="008317F0" w:rsidRPr="008317F0" w:rsidRDefault="008317F0" w:rsidP="00396D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часть 2</w:t>
            </w:r>
          </w:p>
        </w:tc>
        <w:tc>
          <w:tcPr>
            <w:tcW w:w="689" w:type="pct"/>
          </w:tcPr>
          <w:p w:rsidR="008317F0" w:rsidRPr="008317F0" w:rsidRDefault="008317F0" w:rsidP="00396DF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006" w:type="pct"/>
          </w:tcPr>
          <w:p w:rsidR="008317F0" w:rsidRPr="008317F0" w:rsidRDefault="008317F0" w:rsidP="00396DF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11</w:t>
            </w:r>
          </w:p>
        </w:tc>
        <w:tc>
          <w:tcPr>
            <w:tcW w:w="2372" w:type="pct"/>
          </w:tcPr>
          <w:p w:rsidR="008317F0" w:rsidRPr="008317F0" w:rsidRDefault="008317F0" w:rsidP="00396D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 задания повышенного уровня сложности с решением и ответом</w:t>
            </w:r>
          </w:p>
        </w:tc>
      </w:tr>
      <w:tr w:rsidR="008317F0" w:rsidRPr="008317F0" w:rsidTr="00396DFB">
        <w:tc>
          <w:tcPr>
            <w:tcW w:w="933" w:type="pct"/>
            <w:gridSpan w:val="2"/>
          </w:tcPr>
          <w:p w:rsidR="008317F0" w:rsidRPr="008317F0" w:rsidRDefault="008317F0" w:rsidP="00396DF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Итого</w:t>
            </w:r>
          </w:p>
        </w:tc>
        <w:tc>
          <w:tcPr>
            <w:tcW w:w="689" w:type="pct"/>
          </w:tcPr>
          <w:p w:rsidR="008317F0" w:rsidRPr="008317F0" w:rsidRDefault="008317F0" w:rsidP="00396DF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14</w:t>
            </w:r>
          </w:p>
        </w:tc>
        <w:tc>
          <w:tcPr>
            <w:tcW w:w="1006" w:type="pct"/>
          </w:tcPr>
          <w:p w:rsidR="008317F0" w:rsidRPr="008317F0" w:rsidRDefault="008317F0" w:rsidP="00396DF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ar-SA"/>
              </w:rPr>
              <w:t>25</w:t>
            </w:r>
          </w:p>
        </w:tc>
        <w:tc>
          <w:tcPr>
            <w:tcW w:w="2372" w:type="pct"/>
          </w:tcPr>
          <w:p w:rsidR="008317F0" w:rsidRPr="008317F0" w:rsidRDefault="008317F0" w:rsidP="00396DF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D66CEA" w:rsidRPr="008317F0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8317F0">
        <w:rPr>
          <w:rFonts w:ascii="Times New Roman" w:eastAsia="Arial Unicode MS" w:hAnsi="Times New Roman" w:cs="Times New Roman"/>
          <w:b/>
          <w:sz w:val="28"/>
          <w:szCs w:val="28"/>
        </w:rPr>
        <w:t>7. Продолжительность итоговой диагностической работы</w:t>
      </w:r>
    </w:p>
    <w:p w:rsidR="008317F0" w:rsidRPr="008317F0" w:rsidRDefault="008317F0" w:rsidP="008317F0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317F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Примерное время  выполнения заданий части 1  </w:t>
      </w:r>
      <w:r w:rsidRPr="008317F0">
        <w:rPr>
          <w:rFonts w:ascii="Times New Roman" w:eastAsia="Calibri" w:hAnsi="Times New Roman" w:cs="Times New Roman"/>
          <w:sz w:val="28"/>
          <w:szCs w:val="28"/>
        </w:rPr>
        <w:t xml:space="preserve">задания 1-10 </w:t>
      </w:r>
      <w:r w:rsidRPr="008317F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составляет:   1-2 минут. </w:t>
      </w:r>
    </w:p>
    <w:p w:rsidR="008317F0" w:rsidRPr="008317F0" w:rsidRDefault="008317F0" w:rsidP="008317F0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317F0">
        <w:rPr>
          <w:rFonts w:ascii="Times New Roman" w:eastAsia="Calibri" w:hAnsi="Times New Roman" w:cs="Times New Roman"/>
          <w:sz w:val="28"/>
          <w:szCs w:val="28"/>
          <w:lang w:val="be-BY"/>
        </w:rPr>
        <w:t>Примерное время выполнения задани</w:t>
      </w:r>
      <w:r w:rsidRPr="008317F0">
        <w:rPr>
          <w:rFonts w:ascii="Times New Roman" w:eastAsia="Calibri" w:hAnsi="Times New Roman" w:cs="Times New Roman"/>
          <w:sz w:val="28"/>
          <w:szCs w:val="28"/>
        </w:rPr>
        <w:t>я</w:t>
      </w:r>
      <w:r w:rsidRPr="008317F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части </w:t>
      </w:r>
      <w:r w:rsidRPr="008317F0">
        <w:rPr>
          <w:rFonts w:ascii="Times New Roman" w:eastAsia="Calibri" w:hAnsi="Times New Roman" w:cs="Times New Roman"/>
          <w:sz w:val="28"/>
          <w:szCs w:val="28"/>
        </w:rPr>
        <w:t>2</w:t>
      </w:r>
      <w:r w:rsidRPr="008317F0">
        <w:rPr>
          <w:rFonts w:ascii="Times New Roman" w:eastAsia="Calibri" w:hAnsi="Times New Roman" w:cs="Times New Roman"/>
          <w:sz w:val="28"/>
          <w:szCs w:val="28"/>
          <w:lang w:val="be-BY"/>
        </w:rPr>
        <w:t xml:space="preserve"> составляет 5-7 минут</w:t>
      </w:r>
    </w:p>
    <w:p w:rsidR="008317F0" w:rsidRPr="008317F0" w:rsidRDefault="008317F0" w:rsidP="008317F0">
      <w:pPr>
        <w:spacing w:line="240" w:lineRule="auto"/>
        <w:contextualSpacing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8317F0">
        <w:rPr>
          <w:rFonts w:ascii="Times New Roman" w:eastAsia="Calibri" w:hAnsi="Times New Roman" w:cs="Times New Roman"/>
          <w:sz w:val="28"/>
          <w:szCs w:val="28"/>
          <w:lang w:val="be-BY"/>
        </w:rPr>
        <w:t>На  выполнение поверочной работы отводится 40 минут  без учета времени, отведенного на инструктаж учащихся.</w:t>
      </w:r>
    </w:p>
    <w:p w:rsidR="00D66CEA" w:rsidRPr="008317F0" w:rsidRDefault="00D66CEA" w:rsidP="00715C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31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Дополнительные материалы и оборудование.</w:t>
      </w:r>
    </w:p>
    <w:p w:rsidR="008317F0" w:rsidRPr="008317F0" w:rsidRDefault="008317F0" w:rsidP="008317F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17F0">
        <w:rPr>
          <w:rFonts w:ascii="Times New Roman" w:eastAsia="Calibri" w:hAnsi="Times New Roman" w:cs="Times New Roman"/>
          <w:sz w:val="28"/>
          <w:szCs w:val="28"/>
          <w:lang w:eastAsia="ru-RU"/>
        </w:rPr>
        <w:t>-   черновик</w:t>
      </w:r>
    </w:p>
    <w:p w:rsidR="008317F0" w:rsidRPr="008317F0" w:rsidRDefault="008317F0" w:rsidP="0083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F0">
        <w:rPr>
          <w:rFonts w:ascii="Times New Roman" w:eastAsia="Times New Roman" w:hAnsi="Times New Roman" w:cs="Times New Roman"/>
          <w:sz w:val="28"/>
          <w:szCs w:val="28"/>
          <w:lang w:eastAsia="ru-RU"/>
        </w:rPr>
        <w:t>-   Периодическая система химических элементов Д.И. Менделеева</w:t>
      </w:r>
    </w:p>
    <w:p w:rsidR="008317F0" w:rsidRPr="008317F0" w:rsidRDefault="008317F0" w:rsidP="0083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F0">
        <w:rPr>
          <w:rFonts w:ascii="Times New Roman" w:eastAsia="Times New Roman" w:hAnsi="Times New Roman" w:cs="Times New Roman"/>
          <w:sz w:val="28"/>
          <w:szCs w:val="28"/>
          <w:lang w:eastAsia="ru-RU"/>
        </w:rPr>
        <w:t>-   Таблица растворимости</w:t>
      </w:r>
    </w:p>
    <w:p w:rsidR="008317F0" w:rsidRPr="008317F0" w:rsidRDefault="008317F0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D41839">
        <w:rPr>
          <w:rFonts w:ascii="Times New Roman" w:eastAsia="Arial Unicode MS" w:hAnsi="Times New Roman" w:cs="Times New Roman"/>
          <w:sz w:val="28"/>
          <w:szCs w:val="28"/>
        </w:rPr>
        <w:t xml:space="preserve">-   </w:t>
      </w:r>
      <w:r w:rsidR="00D41839" w:rsidRPr="00D41839">
        <w:rPr>
          <w:rFonts w:ascii="Times New Roman" w:hAnsi="Times New Roman" w:cs="Times New Roman"/>
          <w:sz w:val="28"/>
          <w:szCs w:val="28"/>
        </w:rPr>
        <w:t>непрограммируемый</w:t>
      </w:r>
      <w:r w:rsidR="00D41839">
        <w:t xml:space="preserve"> </w:t>
      </w:r>
      <w:r w:rsidRPr="008317F0">
        <w:rPr>
          <w:rFonts w:ascii="Times New Roman" w:eastAsia="Arial Unicode MS" w:hAnsi="Times New Roman" w:cs="Times New Roman"/>
          <w:sz w:val="28"/>
          <w:szCs w:val="28"/>
        </w:rPr>
        <w:t>калькулятор</w:t>
      </w:r>
    </w:p>
    <w:p w:rsidR="00D66CEA" w:rsidRPr="008317F0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8317F0">
        <w:rPr>
          <w:rFonts w:ascii="Times New Roman" w:eastAsia="Arial Unicode MS" w:hAnsi="Times New Roman" w:cs="Times New Roman"/>
          <w:b/>
          <w:sz w:val="28"/>
          <w:szCs w:val="28"/>
        </w:rPr>
        <w:t>9. Система оценивания отдельных заданий и работы в целом.</w:t>
      </w:r>
    </w:p>
    <w:p w:rsidR="008317F0" w:rsidRPr="008317F0" w:rsidRDefault="008317F0" w:rsidP="008317F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17F0">
        <w:rPr>
          <w:rFonts w:ascii="Times New Roman" w:eastAsia="Calibri" w:hAnsi="Times New Roman" w:cs="Times New Roman"/>
          <w:sz w:val="28"/>
          <w:szCs w:val="28"/>
          <w:lang w:eastAsia="ru-RU"/>
        </w:rPr>
        <w:t>За верное выполнение каждог</w:t>
      </w:r>
      <w:r w:rsidRPr="008317F0">
        <w:rPr>
          <w:rFonts w:ascii="Times New Roman" w:eastAsia="Times New Roman" w:hAnsi="Times New Roman" w:cs="Times New Roman"/>
          <w:sz w:val="28"/>
          <w:szCs w:val="28"/>
          <w:lang w:eastAsia="ru-RU"/>
        </w:rPr>
        <w:t>о с   задания 1 части с номерами 1,2,3,4,5,10 работы уча</w:t>
      </w:r>
      <w:r w:rsidRPr="008317F0">
        <w:rPr>
          <w:rFonts w:ascii="Times New Roman" w:eastAsia="Calibri" w:hAnsi="Times New Roman" w:cs="Times New Roman"/>
          <w:sz w:val="28"/>
          <w:szCs w:val="28"/>
          <w:lang w:eastAsia="ru-RU"/>
        </w:rPr>
        <w:t>щийся получает 1 балл.</w:t>
      </w:r>
      <w:r w:rsidRPr="008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7F0">
        <w:rPr>
          <w:rFonts w:ascii="Times New Roman" w:eastAsia="Calibri" w:hAnsi="Times New Roman" w:cs="Times New Roman"/>
          <w:sz w:val="28"/>
          <w:szCs w:val="28"/>
          <w:lang w:eastAsia="ru-RU"/>
        </w:rPr>
        <w:t>За неверный ответ или его отсутствие выставляется 0 баллов.</w:t>
      </w:r>
    </w:p>
    <w:p w:rsidR="008317F0" w:rsidRPr="008317F0" w:rsidRDefault="008317F0" w:rsidP="008317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задания 6,7,8,9 части 1 и 11 задание части 2 учащийся получает 2 балла за верное выполнение задания, за одну ошибку – 1 балл, при двух и более ошибок 0 баллов. </w:t>
      </w:r>
    </w:p>
    <w:p w:rsidR="008317F0" w:rsidRPr="008317F0" w:rsidRDefault="008317F0" w:rsidP="008317F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задания 2 </w:t>
      </w:r>
      <w:proofErr w:type="gramStart"/>
      <w:r w:rsidRPr="008317F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proofErr w:type="gramEnd"/>
      <w:r w:rsidRPr="0083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учащиеся получают от 0 до 3 баллов.</w:t>
      </w:r>
    </w:p>
    <w:p w:rsidR="008317F0" w:rsidRPr="008317F0" w:rsidRDefault="008317F0" w:rsidP="008317F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1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12. </w:t>
      </w:r>
      <w:r w:rsidRPr="008317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Расставьте коэффициенты в уравнении методом электронного баланса. Укажите окислитель и восстановитель.</w:t>
      </w:r>
    </w:p>
    <w:tbl>
      <w:tblPr>
        <w:tblW w:w="10321" w:type="dxa"/>
        <w:tblInd w:w="-91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29"/>
        <w:gridCol w:w="992"/>
      </w:tblGrid>
      <w:tr w:rsidR="008317F0" w:rsidRPr="008317F0" w:rsidTr="008317F0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17F0" w:rsidRPr="008317F0" w:rsidRDefault="008317F0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 верного ответа и указания по оцениванию</w:t>
            </w:r>
          </w:p>
          <w:p w:rsidR="008317F0" w:rsidRPr="008317F0" w:rsidRDefault="008317F0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7F0" w:rsidRPr="008317F0" w:rsidRDefault="008317F0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Баллы</w:t>
            </w:r>
          </w:p>
        </w:tc>
      </w:tr>
      <w:tr w:rsidR="008317F0" w:rsidRPr="008317F0" w:rsidTr="008317F0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17F0" w:rsidRPr="008317F0" w:rsidRDefault="008317F0" w:rsidP="00396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Элементы ответа:</w:t>
            </w:r>
          </w:p>
          <w:p w:rsidR="008317F0" w:rsidRPr="008317F0" w:rsidRDefault="008317F0" w:rsidP="0039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1) Составлен электронный баланс:</w:t>
            </w:r>
          </w:p>
          <w:p w:rsidR="008317F0" w:rsidRPr="008317F0" w:rsidRDefault="008317F0" w:rsidP="0039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2) Расставлены коэффициенты в уравнении реакции:</w:t>
            </w:r>
          </w:p>
          <w:p w:rsidR="008317F0" w:rsidRPr="008317F0" w:rsidRDefault="008317F0" w:rsidP="0039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3) Указано, кто окислитель, а кто восстановитель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7F0" w:rsidRPr="008317F0" w:rsidRDefault="008317F0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317F0" w:rsidRPr="008317F0" w:rsidTr="008317F0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17F0" w:rsidRPr="008317F0" w:rsidRDefault="008317F0" w:rsidP="0039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 правильный и полный, включает все названные выше элементы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7F0" w:rsidRPr="008317F0" w:rsidRDefault="008317F0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8317F0" w:rsidRPr="008317F0" w:rsidTr="008317F0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17F0" w:rsidRPr="008317F0" w:rsidRDefault="008317F0" w:rsidP="0039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ответе допущена ошибка только в одном из элементов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7F0" w:rsidRPr="008317F0" w:rsidRDefault="008317F0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8317F0" w:rsidRPr="008317F0" w:rsidTr="008317F0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17F0" w:rsidRPr="008317F0" w:rsidRDefault="008317F0" w:rsidP="0039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ответе допущены ошибки в двух элементах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7F0" w:rsidRPr="008317F0" w:rsidRDefault="008317F0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8317F0" w:rsidRPr="008317F0" w:rsidTr="008317F0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17F0" w:rsidRPr="008317F0" w:rsidRDefault="008317F0" w:rsidP="0039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 элементы ответа записаны неверно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7F0" w:rsidRPr="008317F0" w:rsidRDefault="008317F0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8317F0" w:rsidRPr="008317F0" w:rsidTr="008317F0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17F0" w:rsidRPr="008317F0" w:rsidRDefault="008317F0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7F0" w:rsidRPr="008317F0" w:rsidRDefault="008317F0" w:rsidP="00396D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</w:t>
            </w:r>
          </w:p>
        </w:tc>
      </w:tr>
    </w:tbl>
    <w:p w:rsidR="00034529" w:rsidRDefault="00034529" w:rsidP="008317F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17F0" w:rsidRPr="008317F0" w:rsidRDefault="008317F0" w:rsidP="008317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13.</w:t>
      </w:r>
    </w:p>
    <w:tbl>
      <w:tblPr>
        <w:tblW w:w="0" w:type="auto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85"/>
        <w:gridCol w:w="1074"/>
      </w:tblGrid>
      <w:tr w:rsidR="008317F0" w:rsidRPr="008317F0" w:rsidTr="00034529">
        <w:tc>
          <w:tcPr>
            <w:tcW w:w="8985" w:type="dxa"/>
          </w:tcPr>
          <w:p w:rsidR="008317F0" w:rsidRPr="008317F0" w:rsidRDefault="008317F0" w:rsidP="00396D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Содержание верного ответа </w:t>
            </w:r>
            <w:r w:rsidRPr="008317F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и указание по оцениванию задания 2 части </w:t>
            </w:r>
            <w:r w:rsidRPr="00831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074" w:type="dxa"/>
          </w:tcPr>
          <w:p w:rsidR="008317F0" w:rsidRPr="008317F0" w:rsidRDefault="008317F0" w:rsidP="00396D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Б</w:t>
            </w:r>
            <w:r w:rsidRPr="00831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аллы</w:t>
            </w:r>
            <w:r w:rsidRPr="008317F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 xml:space="preserve"> </w:t>
            </w:r>
          </w:p>
        </w:tc>
      </w:tr>
      <w:tr w:rsidR="008317F0" w:rsidRPr="008317F0" w:rsidTr="00034529">
        <w:tc>
          <w:tcPr>
            <w:tcW w:w="8985" w:type="dxa"/>
          </w:tcPr>
          <w:p w:rsidR="008317F0" w:rsidRPr="008317F0" w:rsidRDefault="001C3F46" w:rsidP="00396DF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Составлены правильно все </w:t>
            </w:r>
            <w:r w:rsidR="008317F0"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уравнение реакции (указаны все коэффициенты).  Составлено полное и сокращенное ионное уравнение</w:t>
            </w:r>
          </w:p>
        </w:tc>
        <w:tc>
          <w:tcPr>
            <w:tcW w:w="1074" w:type="dxa"/>
          </w:tcPr>
          <w:p w:rsidR="008317F0" w:rsidRPr="008317F0" w:rsidRDefault="008317F0" w:rsidP="00396D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5</w:t>
            </w:r>
          </w:p>
        </w:tc>
      </w:tr>
      <w:tr w:rsidR="008317F0" w:rsidRPr="008317F0" w:rsidTr="00034529">
        <w:tc>
          <w:tcPr>
            <w:tcW w:w="8985" w:type="dxa"/>
          </w:tcPr>
          <w:p w:rsidR="008317F0" w:rsidRPr="008317F0" w:rsidRDefault="008317F0" w:rsidP="00396DF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одном из уравнения  допущена ошибка в коэффициентах или допущена ошибка в составлении ионных уравнениях</w:t>
            </w:r>
          </w:p>
        </w:tc>
        <w:tc>
          <w:tcPr>
            <w:tcW w:w="1074" w:type="dxa"/>
          </w:tcPr>
          <w:p w:rsidR="008317F0" w:rsidRPr="008317F0" w:rsidRDefault="008317F0" w:rsidP="00396D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4</w:t>
            </w:r>
          </w:p>
        </w:tc>
      </w:tr>
      <w:tr w:rsidR="008317F0" w:rsidRPr="008317F0" w:rsidTr="00034529">
        <w:tc>
          <w:tcPr>
            <w:tcW w:w="8985" w:type="dxa"/>
          </w:tcPr>
          <w:p w:rsidR="008317F0" w:rsidRPr="008317F0" w:rsidRDefault="008317F0" w:rsidP="00396D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В двух уравнениях  допущены ошибки  в коэффициентах или допущена 1 ошибка в уравнении и не записано ионное</w:t>
            </w:r>
          </w:p>
        </w:tc>
        <w:tc>
          <w:tcPr>
            <w:tcW w:w="1074" w:type="dxa"/>
          </w:tcPr>
          <w:p w:rsidR="008317F0" w:rsidRPr="008317F0" w:rsidRDefault="008317F0" w:rsidP="00396D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8317F0" w:rsidRPr="008317F0" w:rsidTr="00034529">
        <w:tc>
          <w:tcPr>
            <w:tcW w:w="8985" w:type="dxa"/>
          </w:tcPr>
          <w:p w:rsidR="008317F0" w:rsidRPr="008317F0" w:rsidRDefault="008317F0" w:rsidP="00396D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 уравнениях не указаны коэффициенты или допущены ошибки в составлении продуктов реакции трех уравнений.</w:t>
            </w:r>
          </w:p>
        </w:tc>
        <w:tc>
          <w:tcPr>
            <w:tcW w:w="1074" w:type="dxa"/>
          </w:tcPr>
          <w:p w:rsidR="008317F0" w:rsidRPr="008317F0" w:rsidRDefault="008317F0" w:rsidP="00396D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8317F0" w:rsidRPr="008317F0" w:rsidTr="00034529">
        <w:tc>
          <w:tcPr>
            <w:tcW w:w="8985" w:type="dxa"/>
          </w:tcPr>
          <w:p w:rsidR="008317F0" w:rsidRPr="008317F0" w:rsidRDefault="008317F0" w:rsidP="00396D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Из всех уравнений лишь одно записано верно</w:t>
            </w:r>
          </w:p>
        </w:tc>
        <w:tc>
          <w:tcPr>
            <w:tcW w:w="1074" w:type="dxa"/>
          </w:tcPr>
          <w:p w:rsidR="008317F0" w:rsidRPr="008317F0" w:rsidRDefault="008317F0" w:rsidP="00396D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8317F0" w:rsidRPr="008317F0" w:rsidTr="00034529">
        <w:tc>
          <w:tcPr>
            <w:tcW w:w="8985" w:type="dxa"/>
          </w:tcPr>
          <w:p w:rsidR="008317F0" w:rsidRPr="008317F0" w:rsidRDefault="008317F0" w:rsidP="00396D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Уравнения составлены неверно </w:t>
            </w:r>
          </w:p>
        </w:tc>
        <w:tc>
          <w:tcPr>
            <w:tcW w:w="1074" w:type="dxa"/>
          </w:tcPr>
          <w:p w:rsidR="008317F0" w:rsidRPr="008317F0" w:rsidRDefault="008317F0" w:rsidP="00396DF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</w:tbl>
    <w:p w:rsidR="008317F0" w:rsidRPr="008317F0" w:rsidRDefault="008317F0" w:rsidP="008317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14. Решите задачу.</w:t>
      </w:r>
    </w:p>
    <w:tbl>
      <w:tblPr>
        <w:tblpPr w:leftFromText="45" w:rightFromText="45" w:vertAnchor="text" w:horzAnchor="page" w:tblpX="1289" w:tblpY="1398"/>
        <w:tblW w:w="1032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329"/>
        <w:gridCol w:w="992"/>
      </w:tblGrid>
      <w:tr w:rsidR="008317F0" w:rsidRPr="008317F0" w:rsidTr="008317F0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17F0" w:rsidRPr="008317F0" w:rsidRDefault="008317F0" w:rsidP="0083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Содержание верного ответа и указания по оцениванию</w:t>
            </w:r>
          </w:p>
          <w:p w:rsidR="008317F0" w:rsidRPr="008317F0" w:rsidRDefault="008317F0" w:rsidP="0083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(допускаются иные формулировки ответа, не искажающие его смысла)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7F0" w:rsidRPr="008317F0" w:rsidRDefault="008317F0" w:rsidP="0083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Баллы</w:t>
            </w:r>
          </w:p>
        </w:tc>
      </w:tr>
      <w:tr w:rsidR="008317F0" w:rsidRPr="008317F0" w:rsidTr="008317F0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17F0" w:rsidRPr="008317F0" w:rsidRDefault="008317F0" w:rsidP="0083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1) Составлено уравнение реакции:</w:t>
            </w:r>
          </w:p>
          <w:p w:rsidR="008317F0" w:rsidRPr="008317F0" w:rsidRDefault="008317F0" w:rsidP="0083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2) Рассчитаны масса и количество вещества в растворе:</w:t>
            </w:r>
          </w:p>
          <w:p w:rsidR="008317F0" w:rsidRPr="008317F0" w:rsidRDefault="008317F0" w:rsidP="0083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3) Определён объём  или масса требуемого продукта реакции или исходного вещества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7F0" w:rsidRPr="008317F0" w:rsidRDefault="008317F0" w:rsidP="0083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8317F0" w:rsidRPr="008317F0" w:rsidTr="008317F0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17F0" w:rsidRPr="008317F0" w:rsidRDefault="008317F0" w:rsidP="0083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Ответ правильный и полный, включает все названные элементы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7F0" w:rsidRPr="008317F0" w:rsidRDefault="008317F0" w:rsidP="0083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3</w:t>
            </w:r>
          </w:p>
        </w:tc>
      </w:tr>
      <w:tr w:rsidR="008317F0" w:rsidRPr="008317F0" w:rsidTr="008317F0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17F0" w:rsidRPr="008317F0" w:rsidRDefault="008317F0" w:rsidP="0083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Правильно записаны 2 первых элемента из названных выше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7F0" w:rsidRPr="008317F0" w:rsidRDefault="008317F0" w:rsidP="0083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</w:t>
            </w:r>
          </w:p>
        </w:tc>
      </w:tr>
      <w:tr w:rsidR="008317F0" w:rsidRPr="008317F0" w:rsidTr="008317F0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17F0" w:rsidRPr="008317F0" w:rsidRDefault="008317F0" w:rsidP="0083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Правильно записан 1 из названных выше элементов (1-й или 2-й)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7F0" w:rsidRPr="008317F0" w:rsidRDefault="008317F0" w:rsidP="0083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</w:t>
            </w:r>
          </w:p>
        </w:tc>
      </w:tr>
      <w:tr w:rsidR="008317F0" w:rsidRPr="008317F0" w:rsidTr="008317F0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17F0" w:rsidRPr="008317F0" w:rsidRDefault="008317F0" w:rsidP="008317F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Все элементы ответа записаны неверно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7F0" w:rsidRPr="008317F0" w:rsidRDefault="008317F0" w:rsidP="0083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</w:t>
            </w:r>
          </w:p>
        </w:tc>
      </w:tr>
      <w:tr w:rsidR="008317F0" w:rsidRPr="008317F0" w:rsidTr="008317F0">
        <w:tc>
          <w:tcPr>
            <w:tcW w:w="9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317F0" w:rsidRPr="008317F0" w:rsidRDefault="008317F0" w:rsidP="0083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Максимальный балл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317F0" w:rsidRPr="008317F0" w:rsidRDefault="008317F0" w:rsidP="00831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3</w:t>
            </w:r>
          </w:p>
        </w:tc>
      </w:tr>
    </w:tbl>
    <w:p w:rsidR="008317F0" w:rsidRPr="008317F0" w:rsidRDefault="008317F0" w:rsidP="008317F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8317F0">
        <w:rPr>
          <w:rFonts w:ascii="Times New Roman" w:eastAsia="Times New Roman" w:hAnsi="Times New Roman" w:cs="Times New Roman"/>
          <w:sz w:val="28"/>
          <w:szCs w:val="28"/>
          <w:lang w:eastAsia="ar-SA"/>
        </w:rPr>
        <w:t>Задание - комбинированная задача, в основе которой два типа расчётов: вычисления массовой доли растворенного вещества в растворе и вычисление количества вещества, массы или объёма по количеству вещества, массе или объёму одного из реагентов или продуктов реакции.</w:t>
      </w:r>
    </w:p>
    <w:p w:rsidR="008317F0" w:rsidRPr="008317F0" w:rsidRDefault="008317F0" w:rsidP="008317F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17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Максимальное количество баллов, которое может набрать учащийся, правильно выполнивший задания 1 части 14 баллов </w:t>
      </w:r>
      <w:r w:rsidRPr="008317F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задания 2 части - 11</w:t>
      </w:r>
      <w:r w:rsidRPr="008317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баллов.</w:t>
      </w:r>
    </w:p>
    <w:p w:rsidR="008317F0" w:rsidRPr="008317F0" w:rsidRDefault="008317F0" w:rsidP="008317F0">
      <w:pPr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317F0">
        <w:rPr>
          <w:rFonts w:ascii="Times New Roman" w:eastAsia="Calibri" w:hAnsi="Times New Roman" w:cs="Times New Roman"/>
          <w:sz w:val="28"/>
          <w:szCs w:val="28"/>
          <w:lang w:eastAsia="ru-RU"/>
        </w:rPr>
        <w:t>Максимальное количество балл</w:t>
      </w:r>
      <w:r w:rsidRPr="008317F0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за выполнение всей работы- 25</w:t>
      </w:r>
      <w:r w:rsidRPr="008317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баллов.</w:t>
      </w:r>
    </w:p>
    <w:p w:rsidR="008317F0" w:rsidRPr="008317F0" w:rsidRDefault="008317F0" w:rsidP="008317F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8317F0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Рекомендуемая шкала перевода первичных баллов в пятибалльную шкалу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9"/>
        <w:gridCol w:w="2411"/>
        <w:gridCol w:w="2424"/>
        <w:gridCol w:w="2301"/>
      </w:tblGrid>
      <w:tr w:rsidR="008317F0" w:rsidRPr="008317F0" w:rsidTr="00396DFB">
        <w:tc>
          <w:tcPr>
            <w:tcW w:w="2392" w:type="dxa"/>
          </w:tcPr>
          <w:p w:rsidR="008317F0" w:rsidRPr="008317F0" w:rsidRDefault="008317F0" w:rsidP="00396D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«2»</w:t>
            </w:r>
          </w:p>
        </w:tc>
        <w:tc>
          <w:tcPr>
            <w:tcW w:w="2678" w:type="dxa"/>
          </w:tcPr>
          <w:p w:rsidR="008317F0" w:rsidRPr="008317F0" w:rsidRDefault="008317F0" w:rsidP="00396D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«3»</w:t>
            </w:r>
          </w:p>
        </w:tc>
        <w:tc>
          <w:tcPr>
            <w:tcW w:w="2693" w:type="dxa"/>
          </w:tcPr>
          <w:p w:rsidR="008317F0" w:rsidRPr="008317F0" w:rsidRDefault="008317F0" w:rsidP="00396D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«4»</w:t>
            </w:r>
          </w:p>
        </w:tc>
        <w:tc>
          <w:tcPr>
            <w:tcW w:w="2551" w:type="dxa"/>
          </w:tcPr>
          <w:p w:rsidR="008317F0" w:rsidRPr="008317F0" w:rsidRDefault="008317F0" w:rsidP="00396D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«5»</w:t>
            </w:r>
          </w:p>
        </w:tc>
      </w:tr>
      <w:tr w:rsidR="008317F0" w:rsidRPr="008317F0" w:rsidTr="00396DFB">
        <w:tc>
          <w:tcPr>
            <w:tcW w:w="2392" w:type="dxa"/>
          </w:tcPr>
          <w:p w:rsidR="008317F0" w:rsidRPr="008317F0" w:rsidRDefault="008317F0" w:rsidP="00396D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Менее  </w:t>
            </w:r>
            <w:r w:rsidRPr="008317F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</w:t>
            </w:r>
          </w:p>
        </w:tc>
        <w:tc>
          <w:tcPr>
            <w:tcW w:w="2678" w:type="dxa"/>
          </w:tcPr>
          <w:p w:rsidR="008317F0" w:rsidRPr="008317F0" w:rsidRDefault="008317F0" w:rsidP="00396D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10-16</w:t>
            </w:r>
          </w:p>
        </w:tc>
        <w:tc>
          <w:tcPr>
            <w:tcW w:w="2693" w:type="dxa"/>
          </w:tcPr>
          <w:p w:rsidR="008317F0" w:rsidRPr="008317F0" w:rsidRDefault="008317F0" w:rsidP="00396D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17</w:t>
            </w: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8317F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21</w:t>
            </w:r>
          </w:p>
        </w:tc>
        <w:tc>
          <w:tcPr>
            <w:tcW w:w="2551" w:type="dxa"/>
          </w:tcPr>
          <w:p w:rsidR="008317F0" w:rsidRPr="008317F0" w:rsidRDefault="008317F0" w:rsidP="00396D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22-25</w:t>
            </w:r>
          </w:p>
        </w:tc>
      </w:tr>
    </w:tbl>
    <w:p w:rsidR="008317F0" w:rsidRPr="008317F0" w:rsidRDefault="008317F0" w:rsidP="008317F0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317F0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Рекомендуемая шкала перевода первичных баллов в уровни достижения планируемых результатов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98"/>
        <w:gridCol w:w="1940"/>
        <w:gridCol w:w="1700"/>
        <w:gridCol w:w="2007"/>
        <w:gridCol w:w="1700"/>
      </w:tblGrid>
      <w:tr w:rsidR="008317F0" w:rsidRPr="008317F0" w:rsidTr="00396DFB">
        <w:tc>
          <w:tcPr>
            <w:tcW w:w="1102" w:type="pct"/>
          </w:tcPr>
          <w:p w:rsidR="008317F0" w:rsidRPr="008317F0" w:rsidRDefault="008317F0" w:rsidP="00396D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Низкий</w:t>
            </w:r>
          </w:p>
        </w:tc>
        <w:tc>
          <w:tcPr>
            <w:tcW w:w="1071" w:type="pct"/>
          </w:tcPr>
          <w:p w:rsidR="008317F0" w:rsidRPr="008317F0" w:rsidRDefault="008317F0" w:rsidP="00396D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Пониженный</w:t>
            </w:r>
          </w:p>
        </w:tc>
        <w:tc>
          <w:tcPr>
            <w:tcW w:w="942" w:type="pct"/>
          </w:tcPr>
          <w:p w:rsidR="008317F0" w:rsidRPr="008317F0" w:rsidRDefault="008317F0" w:rsidP="00396DFB">
            <w:pPr>
              <w:suppressAutoHyphens/>
              <w:spacing w:after="0" w:line="240" w:lineRule="auto"/>
              <w:ind w:left="885" w:hanging="88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Базовый</w:t>
            </w:r>
          </w:p>
        </w:tc>
        <w:tc>
          <w:tcPr>
            <w:tcW w:w="942" w:type="pct"/>
          </w:tcPr>
          <w:p w:rsidR="008317F0" w:rsidRPr="008317F0" w:rsidRDefault="008317F0" w:rsidP="00396DFB">
            <w:pPr>
              <w:suppressAutoHyphens/>
              <w:spacing w:after="0" w:line="240" w:lineRule="auto"/>
              <w:ind w:left="885" w:hanging="8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Повышенный</w:t>
            </w:r>
          </w:p>
        </w:tc>
        <w:tc>
          <w:tcPr>
            <w:tcW w:w="942" w:type="pct"/>
          </w:tcPr>
          <w:p w:rsidR="008317F0" w:rsidRPr="008317F0" w:rsidRDefault="008317F0" w:rsidP="00396DFB">
            <w:pPr>
              <w:suppressAutoHyphens/>
              <w:spacing w:after="0" w:line="240" w:lineRule="auto"/>
              <w:ind w:left="885" w:hanging="885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ar-SA"/>
              </w:rPr>
              <w:t>Высокий</w:t>
            </w:r>
          </w:p>
        </w:tc>
      </w:tr>
      <w:tr w:rsidR="008317F0" w:rsidRPr="008317F0" w:rsidTr="00396DFB">
        <w:tc>
          <w:tcPr>
            <w:tcW w:w="1102" w:type="pct"/>
          </w:tcPr>
          <w:p w:rsidR="008317F0" w:rsidRPr="008317F0" w:rsidRDefault="008317F0" w:rsidP="00396D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1-5</w:t>
            </w:r>
          </w:p>
        </w:tc>
        <w:tc>
          <w:tcPr>
            <w:tcW w:w="1071" w:type="pct"/>
          </w:tcPr>
          <w:p w:rsidR="008317F0" w:rsidRPr="008317F0" w:rsidRDefault="008317F0" w:rsidP="00396D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6-9</w:t>
            </w:r>
          </w:p>
        </w:tc>
        <w:tc>
          <w:tcPr>
            <w:tcW w:w="942" w:type="pct"/>
          </w:tcPr>
          <w:p w:rsidR="008317F0" w:rsidRPr="008317F0" w:rsidRDefault="008317F0" w:rsidP="00396DF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10-19</w:t>
            </w:r>
          </w:p>
        </w:tc>
        <w:tc>
          <w:tcPr>
            <w:tcW w:w="942" w:type="pct"/>
          </w:tcPr>
          <w:p w:rsidR="008317F0" w:rsidRPr="008317F0" w:rsidRDefault="008317F0" w:rsidP="00396DF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20</w:t>
            </w:r>
            <w:r w:rsidRPr="008317F0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-</w:t>
            </w:r>
            <w:r w:rsidRPr="008317F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22</w:t>
            </w:r>
          </w:p>
        </w:tc>
        <w:tc>
          <w:tcPr>
            <w:tcW w:w="942" w:type="pct"/>
          </w:tcPr>
          <w:p w:rsidR="008317F0" w:rsidRPr="008317F0" w:rsidRDefault="008317F0" w:rsidP="00396DF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</w:pPr>
            <w:r w:rsidRPr="008317F0">
              <w:rPr>
                <w:rFonts w:ascii="Times New Roman" w:eastAsia="Calibri" w:hAnsi="Times New Roman" w:cs="Times New Roman"/>
                <w:sz w:val="28"/>
                <w:szCs w:val="28"/>
                <w:lang w:eastAsia="ar-SA"/>
              </w:rPr>
              <w:t>23- 25</w:t>
            </w:r>
          </w:p>
        </w:tc>
      </w:tr>
    </w:tbl>
    <w:p w:rsidR="00034529" w:rsidRDefault="00034529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4529" w:rsidRDefault="00034529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4529" w:rsidRDefault="00034529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4529" w:rsidRDefault="00034529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4529" w:rsidRDefault="00034529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4529" w:rsidRDefault="00034529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4529" w:rsidRDefault="00034529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4529" w:rsidRDefault="00034529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4529" w:rsidRDefault="00034529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4529" w:rsidRDefault="00034529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4529" w:rsidRDefault="00034529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CEA" w:rsidRPr="008317F0" w:rsidRDefault="00D66CEA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17F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Раздел 2. Текст КИМ </w:t>
      </w:r>
    </w:p>
    <w:p w:rsidR="008317F0" w:rsidRPr="008317F0" w:rsidRDefault="008317F0" w:rsidP="008317F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7F0">
        <w:rPr>
          <w:rFonts w:ascii="Times New Roman" w:hAnsi="Times New Roman" w:cs="Times New Roman"/>
          <w:b/>
          <w:bCs/>
          <w:sz w:val="28"/>
          <w:szCs w:val="28"/>
        </w:rPr>
        <w:t>ВАРИАНТ 1</w:t>
      </w:r>
    </w:p>
    <w:p w:rsidR="008317F0" w:rsidRPr="008317F0" w:rsidRDefault="008317F0" w:rsidP="008317F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317F0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Часть 1</w:t>
      </w:r>
    </w:p>
    <w:p w:rsidR="008317F0" w:rsidRPr="008317F0" w:rsidRDefault="008317F0" w:rsidP="008317F0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17F0">
        <w:rPr>
          <w:rFonts w:ascii="Times New Roman" w:hAnsi="Times New Roman" w:cs="Times New Roman"/>
          <w:i/>
          <w:iCs/>
          <w:sz w:val="28"/>
          <w:szCs w:val="28"/>
        </w:rPr>
        <w:t>Для выполнения заданий 1-3 используйте следующий ряд химических элементов. Ответом в заданиях 1-3 является последовательность цифр, под которыми указаны химические элементы в данном ряду.</w:t>
      </w:r>
    </w:p>
    <w:p w:rsidR="008317F0" w:rsidRPr="008317F0" w:rsidRDefault="008317F0" w:rsidP="008317F0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17F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Bi     </w:t>
      </w:r>
      <w:r w:rsidRPr="008317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2)</w:t>
      </w:r>
      <w:r w:rsidRPr="008317F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N     </w:t>
      </w:r>
      <w:r w:rsidRPr="008317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3) </w:t>
      </w:r>
      <w:r w:rsidRPr="008317F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Br      </w:t>
      </w:r>
      <w:r w:rsidRPr="008317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4) </w:t>
      </w:r>
      <w:r w:rsidRPr="008317F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P        </w:t>
      </w:r>
      <w:r w:rsidRPr="008317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5) </w:t>
      </w:r>
      <w:r w:rsidRPr="008317F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Cl</w:t>
      </w:r>
    </w:p>
    <w:p w:rsidR="008317F0" w:rsidRPr="008317F0" w:rsidRDefault="008317F0" w:rsidP="008317F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317F0">
        <w:rPr>
          <w:rFonts w:ascii="Times New Roman" w:hAnsi="Times New Roman" w:cs="Times New Roman"/>
          <w:sz w:val="28"/>
          <w:szCs w:val="28"/>
        </w:rPr>
        <w:t xml:space="preserve">Определите атомы каких из указанных в ряду элементов имеют электронную конфигурацию внешнего энергетического уровня </w:t>
      </w:r>
      <w:r w:rsidRPr="008317F0">
        <w:rPr>
          <w:rFonts w:ascii="Times New Roman" w:hAnsi="Times New Roman" w:cs="Times New Roman"/>
          <w:sz w:val="28"/>
          <w:szCs w:val="28"/>
          <w:lang w:val="en-US"/>
        </w:rPr>
        <w:t>ns</w:t>
      </w:r>
      <w:r w:rsidRPr="008317F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17F0">
        <w:rPr>
          <w:rFonts w:ascii="Times New Roman" w:hAnsi="Times New Roman" w:cs="Times New Roman"/>
          <w:sz w:val="28"/>
          <w:szCs w:val="28"/>
          <w:lang w:val="en-US"/>
        </w:rPr>
        <w:t>np</w:t>
      </w:r>
      <w:r w:rsidRPr="008317F0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8317F0">
        <w:rPr>
          <w:rFonts w:ascii="Times New Roman" w:hAnsi="Times New Roman" w:cs="Times New Roman"/>
          <w:sz w:val="28"/>
          <w:szCs w:val="28"/>
        </w:rPr>
        <w:t>.</w:t>
      </w:r>
    </w:p>
    <w:p w:rsidR="008317F0" w:rsidRPr="008317F0" w:rsidRDefault="008317F0" w:rsidP="008317F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317F0">
        <w:rPr>
          <w:rFonts w:ascii="Times New Roman" w:hAnsi="Times New Roman" w:cs="Times New Roman"/>
          <w:sz w:val="28"/>
          <w:szCs w:val="28"/>
        </w:rPr>
        <w:t>Из указанных в ряду химических элементов выберите три элемента, которые в Периодической системе химических элементов Д. И. Менделеева находятся в главной подгруппе одной группы. Расположите выбранные элементы в порядке ослабления неметаллических свойств.</w:t>
      </w:r>
    </w:p>
    <w:p w:rsidR="008317F0" w:rsidRPr="008317F0" w:rsidRDefault="008317F0" w:rsidP="008317F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317F0">
        <w:rPr>
          <w:rFonts w:ascii="Times New Roman" w:hAnsi="Times New Roman" w:cs="Times New Roman"/>
          <w:sz w:val="28"/>
          <w:szCs w:val="28"/>
        </w:rPr>
        <w:t>Из числа указанных в ряду элементов выберите два элемента, которые могут проявлять степень окисления +7.</w:t>
      </w:r>
    </w:p>
    <w:p w:rsidR="008317F0" w:rsidRPr="008317F0" w:rsidRDefault="008317F0" w:rsidP="008317F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317F0">
        <w:rPr>
          <w:rFonts w:ascii="Times New Roman" w:hAnsi="Times New Roman" w:cs="Times New Roman"/>
          <w:sz w:val="28"/>
          <w:szCs w:val="28"/>
        </w:rPr>
        <w:t>Из предложенного перечня выберите два соединения, в которых присутствует ионная связь</w:t>
      </w:r>
    </w:p>
    <w:p w:rsidR="008317F0" w:rsidRPr="008317F0" w:rsidRDefault="008317F0" w:rsidP="008317F0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 w:rsidRPr="008317F0">
        <w:rPr>
          <w:rFonts w:ascii="Times New Roman" w:hAnsi="Times New Roman" w:cs="Times New Roman"/>
          <w:sz w:val="28"/>
          <w:szCs w:val="28"/>
        </w:rPr>
        <w:t xml:space="preserve">а) </w:t>
      </w:r>
      <w:r w:rsidRPr="008317F0">
        <w:rPr>
          <w:rFonts w:ascii="Times New Roman" w:hAnsi="Times New Roman" w:cs="Times New Roman"/>
          <w:sz w:val="28"/>
          <w:szCs w:val="28"/>
          <w:lang w:val="en-US"/>
        </w:rPr>
        <w:t>NaHCO</w:t>
      </w:r>
      <w:r w:rsidRPr="008317F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317F0">
        <w:rPr>
          <w:rFonts w:ascii="Times New Roman" w:hAnsi="Times New Roman" w:cs="Times New Roman"/>
          <w:sz w:val="28"/>
          <w:szCs w:val="28"/>
        </w:rPr>
        <w:t xml:space="preserve">                                 г) </w:t>
      </w:r>
      <w:r w:rsidRPr="008317F0">
        <w:rPr>
          <w:rFonts w:ascii="Times New Roman" w:hAnsi="Times New Roman" w:cs="Times New Roman"/>
          <w:sz w:val="28"/>
          <w:szCs w:val="28"/>
          <w:lang w:val="en-US"/>
        </w:rPr>
        <w:t>Ca</w:t>
      </w:r>
      <w:r w:rsidRPr="008317F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317F0">
        <w:rPr>
          <w:rFonts w:ascii="Times New Roman" w:hAnsi="Times New Roman" w:cs="Times New Roman"/>
          <w:sz w:val="28"/>
          <w:szCs w:val="28"/>
        </w:rPr>
        <w:t>(</w:t>
      </w:r>
      <w:r w:rsidRPr="008317F0">
        <w:rPr>
          <w:rFonts w:ascii="Times New Roman" w:hAnsi="Times New Roman" w:cs="Times New Roman"/>
          <w:sz w:val="28"/>
          <w:szCs w:val="28"/>
          <w:lang w:val="en-US"/>
        </w:rPr>
        <w:t>PO</w:t>
      </w:r>
      <w:r w:rsidRPr="008317F0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8317F0">
        <w:rPr>
          <w:rFonts w:ascii="Times New Roman" w:hAnsi="Times New Roman" w:cs="Times New Roman"/>
          <w:sz w:val="28"/>
          <w:szCs w:val="28"/>
        </w:rPr>
        <w:t>)</w:t>
      </w:r>
      <w:r w:rsidRPr="008317F0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8317F0" w:rsidRPr="008317F0" w:rsidRDefault="008317F0" w:rsidP="008317F0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 w:rsidRPr="008317F0">
        <w:rPr>
          <w:rFonts w:ascii="Times New Roman" w:hAnsi="Times New Roman" w:cs="Times New Roman"/>
          <w:sz w:val="28"/>
          <w:szCs w:val="28"/>
        </w:rPr>
        <w:t xml:space="preserve">б) </w:t>
      </w:r>
      <w:r w:rsidRPr="008317F0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317F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17F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317F0">
        <w:rPr>
          <w:rFonts w:ascii="Times New Roman" w:hAnsi="Times New Roman" w:cs="Times New Roman"/>
          <w:sz w:val="28"/>
          <w:szCs w:val="28"/>
        </w:rPr>
        <w:t xml:space="preserve">                                        д) </w:t>
      </w:r>
      <w:r w:rsidRPr="008317F0">
        <w:rPr>
          <w:rFonts w:ascii="Times New Roman" w:hAnsi="Times New Roman" w:cs="Times New Roman"/>
          <w:sz w:val="28"/>
          <w:szCs w:val="28"/>
          <w:lang w:val="en-US"/>
        </w:rPr>
        <w:t>PCl</w:t>
      </w:r>
      <w:r w:rsidRPr="008317F0">
        <w:rPr>
          <w:rFonts w:ascii="Times New Roman" w:hAnsi="Times New Roman" w:cs="Times New Roman"/>
          <w:sz w:val="28"/>
          <w:szCs w:val="28"/>
          <w:vertAlign w:val="subscript"/>
        </w:rPr>
        <w:t>5</w:t>
      </w:r>
    </w:p>
    <w:p w:rsidR="008317F0" w:rsidRPr="008317F0" w:rsidRDefault="008317F0" w:rsidP="008317F0">
      <w:pPr>
        <w:pStyle w:val="a5"/>
        <w:ind w:left="1416"/>
        <w:rPr>
          <w:rFonts w:ascii="Times New Roman" w:hAnsi="Times New Roman" w:cs="Times New Roman"/>
          <w:sz w:val="28"/>
          <w:szCs w:val="28"/>
        </w:rPr>
      </w:pPr>
      <w:r w:rsidRPr="008317F0">
        <w:rPr>
          <w:rFonts w:ascii="Times New Roman" w:hAnsi="Times New Roman" w:cs="Times New Roman"/>
          <w:sz w:val="28"/>
          <w:szCs w:val="28"/>
        </w:rPr>
        <w:t xml:space="preserve">в) </w:t>
      </w:r>
      <w:r w:rsidRPr="008317F0">
        <w:rPr>
          <w:rFonts w:ascii="Times New Roman" w:hAnsi="Times New Roman" w:cs="Times New Roman"/>
          <w:sz w:val="28"/>
          <w:szCs w:val="28"/>
          <w:lang w:val="en-US"/>
        </w:rPr>
        <w:t>NH</w:t>
      </w:r>
      <w:r w:rsidRPr="008317F0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8317F0" w:rsidRPr="008317F0" w:rsidRDefault="008317F0" w:rsidP="008317F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317F0">
        <w:rPr>
          <w:rFonts w:ascii="Times New Roman" w:hAnsi="Times New Roman" w:cs="Times New Roman"/>
          <w:sz w:val="28"/>
          <w:szCs w:val="28"/>
        </w:rPr>
        <w:t>Установите соответствие между названием вещества и классом/группой, к которому(-ой) это вещество принадлежит.</w:t>
      </w:r>
    </w:p>
    <w:p w:rsidR="008317F0" w:rsidRPr="008317F0" w:rsidRDefault="008317F0" w:rsidP="008317F0">
      <w:pPr>
        <w:pStyle w:val="a5"/>
        <w:ind w:left="207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6286"/>
        <w:tblW w:w="0" w:type="auto"/>
        <w:tblLook w:val="04A0" w:firstRow="1" w:lastRow="0" w:firstColumn="1" w:lastColumn="0" w:noHBand="0" w:noVBand="1"/>
      </w:tblPr>
      <w:tblGrid>
        <w:gridCol w:w="4902"/>
        <w:gridCol w:w="3173"/>
      </w:tblGrid>
      <w:tr w:rsidR="008317F0" w:rsidRPr="008317F0" w:rsidTr="00396DFB">
        <w:trPr>
          <w:trHeight w:val="281"/>
        </w:trPr>
        <w:tc>
          <w:tcPr>
            <w:tcW w:w="4902" w:type="dxa"/>
          </w:tcPr>
          <w:p w:rsidR="008317F0" w:rsidRPr="008317F0" w:rsidRDefault="008317F0" w:rsidP="00396DF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вещества</w:t>
            </w:r>
          </w:p>
        </w:tc>
        <w:tc>
          <w:tcPr>
            <w:tcW w:w="3173" w:type="dxa"/>
          </w:tcPr>
          <w:p w:rsidR="008317F0" w:rsidRPr="008317F0" w:rsidRDefault="008317F0" w:rsidP="00396DF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Класс/группа</w:t>
            </w:r>
          </w:p>
        </w:tc>
      </w:tr>
      <w:tr w:rsidR="008317F0" w:rsidRPr="008317F0" w:rsidTr="00396DFB">
        <w:trPr>
          <w:trHeight w:val="995"/>
        </w:trPr>
        <w:tc>
          <w:tcPr>
            <w:tcW w:w="4902" w:type="dxa"/>
          </w:tcPr>
          <w:p w:rsidR="008317F0" w:rsidRPr="008317F0" w:rsidRDefault="008317F0" w:rsidP="00396D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а) гидроксид кальция</w:t>
            </w:r>
          </w:p>
          <w:p w:rsidR="008317F0" w:rsidRPr="008317F0" w:rsidRDefault="008317F0" w:rsidP="00396D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proofErr w:type="spellStart"/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дигидрофосфат</w:t>
            </w:r>
            <w:proofErr w:type="spellEnd"/>
            <w:r w:rsidRPr="008317F0">
              <w:rPr>
                <w:rFonts w:ascii="Times New Roman" w:hAnsi="Times New Roman" w:cs="Times New Roman"/>
                <w:sz w:val="28"/>
                <w:szCs w:val="28"/>
              </w:rPr>
              <w:t xml:space="preserve"> натрия</w:t>
            </w:r>
          </w:p>
          <w:p w:rsidR="008317F0" w:rsidRPr="008317F0" w:rsidRDefault="008317F0" w:rsidP="00396D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в) оксид азота (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73" w:type="dxa"/>
          </w:tcPr>
          <w:p w:rsidR="008317F0" w:rsidRPr="008317F0" w:rsidRDefault="008317F0" w:rsidP="00396D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1) соль кислая</w:t>
            </w:r>
          </w:p>
          <w:p w:rsidR="008317F0" w:rsidRPr="008317F0" w:rsidRDefault="008317F0" w:rsidP="00396D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2) оксид основный</w:t>
            </w:r>
          </w:p>
          <w:p w:rsidR="008317F0" w:rsidRPr="008317F0" w:rsidRDefault="008317F0" w:rsidP="00396D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3) оксид кислотный</w:t>
            </w:r>
          </w:p>
          <w:p w:rsidR="008317F0" w:rsidRPr="008317F0" w:rsidRDefault="008317F0" w:rsidP="00396D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4) основание</w:t>
            </w:r>
          </w:p>
        </w:tc>
      </w:tr>
    </w:tbl>
    <w:p w:rsidR="008317F0" w:rsidRPr="008317F0" w:rsidRDefault="008317F0" w:rsidP="008317F0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317F0">
        <w:rPr>
          <w:rFonts w:ascii="Times New Roman" w:hAnsi="Times New Roman" w:cs="Times New Roman"/>
          <w:sz w:val="28"/>
          <w:szCs w:val="28"/>
        </w:rPr>
        <w:t>Установите соответствие между схемой реакции и изменением степени окисления азота в ней.</w:t>
      </w:r>
    </w:p>
    <w:p w:rsidR="008317F0" w:rsidRPr="008317F0" w:rsidRDefault="008317F0" w:rsidP="008317F0">
      <w:pPr>
        <w:pStyle w:val="a5"/>
        <w:ind w:left="643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page" w:horzAnchor="margin" w:tblpXSpec="center" w:tblpY="8266"/>
        <w:tblW w:w="0" w:type="auto"/>
        <w:tblLook w:val="04A0" w:firstRow="1" w:lastRow="0" w:firstColumn="1" w:lastColumn="0" w:noHBand="0" w:noVBand="1"/>
      </w:tblPr>
      <w:tblGrid>
        <w:gridCol w:w="4868"/>
        <w:gridCol w:w="4199"/>
      </w:tblGrid>
      <w:tr w:rsidR="008317F0" w:rsidRPr="008317F0" w:rsidTr="00396DFB">
        <w:trPr>
          <w:trHeight w:val="273"/>
        </w:trPr>
        <w:tc>
          <w:tcPr>
            <w:tcW w:w="4868" w:type="dxa"/>
          </w:tcPr>
          <w:p w:rsidR="008317F0" w:rsidRPr="008317F0" w:rsidRDefault="008317F0" w:rsidP="00396DF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Схема реакции</w:t>
            </w:r>
          </w:p>
        </w:tc>
        <w:tc>
          <w:tcPr>
            <w:tcW w:w="4199" w:type="dxa"/>
          </w:tcPr>
          <w:p w:rsidR="008317F0" w:rsidRPr="008317F0" w:rsidRDefault="008317F0" w:rsidP="00396DFB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степени окисления азота</w:t>
            </w:r>
          </w:p>
        </w:tc>
      </w:tr>
      <w:tr w:rsidR="008317F0" w:rsidRPr="008317F0" w:rsidTr="00396DFB">
        <w:trPr>
          <w:trHeight w:val="1403"/>
        </w:trPr>
        <w:tc>
          <w:tcPr>
            <w:tcW w:w="4868" w:type="dxa"/>
          </w:tcPr>
          <w:p w:rsidR="008317F0" w:rsidRPr="008317F0" w:rsidRDefault="008317F0" w:rsidP="00396DF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NH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Cl + </w:t>
            </w:r>
            <w:proofErr w:type="spellStart"/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CuO</w:t>
            </w:r>
            <w:proofErr w:type="spellEnd"/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=    CuCl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H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 + N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Cu</w:t>
            </w:r>
          </w:p>
          <w:p w:rsidR="008317F0" w:rsidRPr="008317F0" w:rsidRDefault="008317F0" w:rsidP="00396DF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HNO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3(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разб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 xml:space="preserve">.) 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+ </w:t>
            </w:r>
            <w:proofErr w:type="spellStart"/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Pb</w:t>
            </w:r>
            <w:proofErr w:type="spellEnd"/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=    </w:t>
            </w:r>
            <w:proofErr w:type="spellStart"/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Pb</w:t>
            </w:r>
            <w:proofErr w:type="spellEnd"/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(NO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H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 + NO</w:t>
            </w:r>
          </w:p>
          <w:p w:rsidR="008317F0" w:rsidRPr="008317F0" w:rsidRDefault="008317F0" w:rsidP="00396DF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NH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O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=      NO +H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  <w:p w:rsidR="008317F0" w:rsidRPr="008317F0" w:rsidRDefault="008317F0" w:rsidP="00396DF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199" w:type="dxa"/>
          </w:tcPr>
          <w:p w:rsidR="008317F0" w:rsidRPr="008317F0" w:rsidRDefault="008317F0" w:rsidP="00396D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1) от -3 до +2</w:t>
            </w:r>
          </w:p>
          <w:p w:rsidR="008317F0" w:rsidRPr="008317F0" w:rsidRDefault="008317F0" w:rsidP="00396D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2) от +5 до +4</w:t>
            </w:r>
          </w:p>
          <w:p w:rsidR="008317F0" w:rsidRPr="008317F0" w:rsidRDefault="008317F0" w:rsidP="00396D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3) от 0 до +5</w:t>
            </w:r>
          </w:p>
          <w:p w:rsidR="008317F0" w:rsidRPr="008317F0" w:rsidRDefault="008317F0" w:rsidP="00396D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4) от +5 до +2</w:t>
            </w:r>
          </w:p>
          <w:p w:rsidR="008317F0" w:rsidRPr="008317F0" w:rsidRDefault="008317F0" w:rsidP="00396D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5) от -3 до 0</w:t>
            </w:r>
          </w:p>
        </w:tc>
      </w:tr>
    </w:tbl>
    <w:p w:rsidR="008317F0" w:rsidRPr="008317F0" w:rsidRDefault="008317F0" w:rsidP="008317F0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8317F0">
        <w:rPr>
          <w:rFonts w:ascii="Times New Roman" w:hAnsi="Times New Roman" w:cs="Times New Roman"/>
          <w:sz w:val="28"/>
          <w:szCs w:val="28"/>
        </w:rPr>
        <w:t>Установите соответствие между названием соли и её отношением к гидролизу.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48"/>
        <w:gridCol w:w="4678"/>
      </w:tblGrid>
      <w:tr w:rsidR="008317F0" w:rsidRPr="008317F0" w:rsidTr="00396DFB">
        <w:trPr>
          <w:trHeight w:val="282"/>
          <w:jc w:val="center"/>
        </w:trPr>
        <w:tc>
          <w:tcPr>
            <w:tcW w:w="4248" w:type="dxa"/>
          </w:tcPr>
          <w:p w:rsidR="008317F0" w:rsidRPr="008317F0" w:rsidRDefault="008317F0" w:rsidP="00396DF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соли</w:t>
            </w:r>
          </w:p>
        </w:tc>
        <w:tc>
          <w:tcPr>
            <w:tcW w:w="4678" w:type="dxa"/>
          </w:tcPr>
          <w:p w:rsidR="008317F0" w:rsidRPr="008317F0" w:rsidRDefault="008317F0" w:rsidP="00396DF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Отношение к гидролизу</w:t>
            </w:r>
          </w:p>
        </w:tc>
      </w:tr>
      <w:tr w:rsidR="008317F0" w:rsidRPr="008317F0" w:rsidTr="00396DFB">
        <w:trPr>
          <w:trHeight w:val="1033"/>
          <w:jc w:val="center"/>
        </w:trPr>
        <w:tc>
          <w:tcPr>
            <w:tcW w:w="4248" w:type="dxa"/>
          </w:tcPr>
          <w:p w:rsidR="008317F0" w:rsidRPr="008317F0" w:rsidRDefault="008317F0" w:rsidP="00396D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а) бромид натрия</w:t>
            </w:r>
          </w:p>
          <w:p w:rsidR="008317F0" w:rsidRPr="008317F0" w:rsidRDefault="008317F0" w:rsidP="00396D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б) фосфат калия</w:t>
            </w:r>
          </w:p>
          <w:p w:rsidR="008317F0" w:rsidRPr="008317F0" w:rsidRDefault="008317F0" w:rsidP="00396D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в) хлорид натрия</w:t>
            </w:r>
          </w:p>
          <w:p w:rsidR="008317F0" w:rsidRPr="008317F0" w:rsidRDefault="008317F0" w:rsidP="00396D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 сульфид алюминия</w:t>
            </w:r>
          </w:p>
        </w:tc>
        <w:tc>
          <w:tcPr>
            <w:tcW w:w="4678" w:type="dxa"/>
          </w:tcPr>
          <w:p w:rsidR="008317F0" w:rsidRPr="008317F0" w:rsidRDefault="008317F0" w:rsidP="00396D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1) гидролиз по катиону</w:t>
            </w:r>
          </w:p>
          <w:p w:rsidR="008317F0" w:rsidRPr="008317F0" w:rsidRDefault="008317F0" w:rsidP="00396D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2) гидролиз по аниону</w:t>
            </w:r>
          </w:p>
          <w:p w:rsidR="008317F0" w:rsidRPr="008317F0" w:rsidRDefault="008317F0" w:rsidP="00396D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3) гидролиз по катиону и аниону</w:t>
            </w:r>
          </w:p>
          <w:p w:rsidR="008317F0" w:rsidRPr="008317F0" w:rsidRDefault="008317F0" w:rsidP="00396D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4) гидролизу не подвергается</w:t>
            </w:r>
          </w:p>
        </w:tc>
      </w:tr>
    </w:tbl>
    <w:p w:rsidR="008317F0" w:rsidRPr="008317F0" w:rsidRDefault="008317F0" w:rsidP="008317F0">
      <w:pPr>
        <w:pStyle w:val="a4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17F0">
        <w:rPr>
          <w:rFonts w:ascii="Times New Roman" w:hAnsi="Times New Roman" w:cs="Times New Roman"/>
          <w:sz w:val="28"/>
          <w:szCs w:val="28"/>
        </w:rPr>
        <w:lastRenderedPageBreak/>
        <w:t>Установите соответствие между формулой вещества и продуктами, образующимися при электролизе водного раствора этого вещества на инертных электродах.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09"/>
        <w:gridCol w:w="3450"/>
      </w:tblGrid>
      <w:tr w:rsidR="008317F0" w:rsidRPr="008317F0" w:rsidTr="00396DFB">
        <w:trPr>
          <w:trHeight w:val="280"/>
          <w:jc w:val="center"/>
        </w:trPr>
        <w:tc>
          <w:tcPr>
            <w:tcW w:w="4909" w:type="dxa"/>
          </w:tcPr>
          <w:p w:rsidR="008317F0" w:rsidRPr="008317F0" w:rsidRDefault="008317F0" w:rsidP="00396DF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Формула вещества</w:t>
            </w:r>
          </w:p>
        </w:tc>
        <w:tc>
          <w:tcPr>
            <w:tcW w:w="3450" w:type="dxa"/>
          </w:tcPr>
          <w:p w:rsidR="008317F0" w:rsidRPr="008317F0" w:rsidRDefault="008317F0" w:rsidP="00396DF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31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Продукты электролиза</w:t>
            </w:r>
          </w:p>
        </w:tc>
      </w:tr>
      <w:tr w:rsidR="008317F0" w:rsidRPr="008317F0" w:rsidTr="00396DFB">
        <w:trPr>
          <w:trHeight w:val="1033"/>
          <w:jc w:val="center"/>
        </w:trPr>
        <w:tc>
          <w:tcPr>
            <w:tcW w:w="4909" w:type="dxa"/>
          </w:tcPr>
          <w:p w:rsidR="008317F0" w:rsidRPr="008317F0" w:rsidRDefault="008317F0" w:rsidP="00396DF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Na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  <w:p w:rsidR="008317F0" w:rsidRPr="008317F0" w:rsidRDefault="008317F0" w:rsidP="00396DFB">
            <w:pPr>
              <w:pStyle w:val="a5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Na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  <w:p w:rsidR="008317F0" w:rsidRPr="008317F0" w:rsidRDefault="008317F0" w:rsidP="00396DFB">
            <w:pPr>
              <w:pStyle w:val="a5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CuBr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8317F0" w:rsidRPr="008317F0" w:rsidRDefault="008317F0" w:rsidP="00396DFB">
            <w:pPr>
              <w:pStyle w:val="a5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AlBr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3450" w:type="dxa"/>
          </w:tcPr>
          <w:p w:rsidR="008317F0" w:rsidRPr="008317F0" w:rsidRDefault="008317F0" w:rsidP="00396DFB">
            <w:pPr>
              <w:pStyle w:val="a5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1) Cu, Br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8317F0" w:rsidRPr="008317F0" w:rsidRDefault="008317F0" w:rsidP="00396DFB">
            <w:pPr>
              <w:pStyle w:val="a5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2) Cu, O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8317F0" w:rsidRPr="008317F0" w:rsidRDefault="008317F0" w:rsidP="00396DF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3) H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S</w:t>
            </w:r>
          </w:p>
          <w:p w:rsidR="008317F0" w:rsidRPr="008317F0" w:rsidRDefault="008317F0" w:rsidP="00396DF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4) H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O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8317F0" w:rsidRPr="008317F0" w:rsidRDefault="008317F0" w:rsidP="00396DF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5) H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Br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8317F0" w:rsidRPr="008317F0" w:rsidRDefault="008317F0" w:rsidP="00396DF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6) Al, Br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</w:tr>
    </w:tbl>
    <w:p w:rsidR="008317F0" w:rsidRPr="008317F0" w:rsidRDefault="008317F0" w:rsidP="008317F0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317F0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уравнением реакции и направлением смещения положения                            химического равновесия </w:t>
      </w:r>
      <w:r w:rsidRPr="008317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 увеличении давления</w:t>
      </w:r>
      <w:r w:rsidRPr="008317F0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348"/>
        <w:gridCol w:w="4997"/>
      </w:tblGrid>
      <w:tr w:rsidR="008317F0" w:rsidRPr="008317F0" w:rsidTr="00034529">
        <w:trPr>
          <w:trHeight w:val="357"/>
          <w:jc w:val="center"/>
        </w:trPr>
        <w:tc>
          <w:tcPr>
            <w:tcW w:w="4525" w:type="dxa"/>
          </w:tcPr>
          <w:p w:rsidR="008317F0" w:rsidRPr="008317F0" w:rsidRDefault="008317F0" w:rsidP="00396DFB">
            <w:pPr>
              <w:pStyle w:val="a4"/>
              <w:ind w:left="64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Уравнение реакции</w:t>
            </w:r>
          </w:p>
        </w:tc>
        <w:tc>
          <w:tcPr>
            <w:tcW w:w="5256" w:type="dxa"/>
          </w:tcPr>
          <w:p w:rsidR="008317F0" w:rsidRPr="008317F0" w:rsidRDefault="008317F0" w:rsidP="00396DFB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смещения химического равновесия</w:t>
            </w:r>
          </w:p>
        </w:tc>
      </w:tr>
      <w:tr w:rsidR="008317F0" w:rsidRPr="008317F0" w:rsidTr="00034529">
        <w:trPr>
          <w:trHeight w:val="1033"/>
          <w:jc w:val="center"/>
        </w:trPr>
        <w:tc>
          <w:tcPr>
            <w:tcW w:w="4525" w:type="dxa"/>
          </w:tcPr>
          <w:p w:rsidR="008317F0" w:rsidRPr="008317F0" w:rsidRDefault="008317F0" w:rsidP="00396D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а) 2H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2(</w:t>
            </w:r>
            <w:proofErr w:type="gramStart"/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г) </w:t>
            </w: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 xml:space="preserve"> +</w:t>
            </w:r>
            <w:proofErr w:type="gramEnd"/>
            <w:r w:rsidRPr="00831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2(г)</w:t>
            </w: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 xml:space="preserve"> = 2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  <w:p w:rsidR="008317F0" w:rsidRPr="008317F0" w:rsidRDefault="008317F0" w:rsidP="00396D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3(тв.)</w:t>
            </w: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 xml:space="preserve"> + 3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(г)</w:t>
            </w: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 xml:space="preserve"> = 2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</w:t>
            </w:r>
            <w:proofErr w:type="spellStart"/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тв</w:t>
            </w:r>
            <w:proofErr w:type="spellEnd"/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.) </w:t>
            </w: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+ 3</w:t>
            </w:r>
            <w:proofErr w:type="gramStart"/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  </w:t>
            </w: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8317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  <w:p w:rsidR="008317F0" w:rsidRPr="008317F0" w:rsidRDefault="008317F0" w:rsidP="00396D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2(г)</w:t>
            </w: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 xml:space="preserve"> + 3H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2(г)</w:t>
            </w: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 xml:space="preserve"> = 2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NH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3(г) + 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  <w:p w:rsidR="008317F0" w:rsidRPr="008317F0" w:rsidRDefault="008317F0" w:rsidP="00396D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(г)</w:t>
            </w: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 xml:space="preserve"> + 2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2(г) </w:t>
            </w: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CH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OH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(г)</w:t>
            </w: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5256" w:type="dxa"/>
          </w:tcPr>
          <w:p w:rsidR="008317F0" w:rsidRPr="008317F0" w:rsidRDefault="008317F0" w:rsidP="00396DFB">
            <w:pPr>
              <w:pStyle w:val="a5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1) смещается в сторону продуктов реакции</w:t>
            </w:r>
          </w:p>
          <w:p w:rsidR="008317F0" w:rsidRPr="008317F0" w:rsidRDefault="008317F0" w:rsidP="00396DFB">
            <w:pPr>
              <w:pStyle w:val="a5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2) смещается в сторону исходных веществ</w:t>
            </w:r>
          </w:p>
          <w:p w:rsidR="008317F0" w:rsidRPr="008317F0" w:rsidRDefault="008317F0" w:rsidP="00396D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3) не происходит смещения равновесия</w:t>
            </w:r>
          </w:p>
          <w:p w:rsidR="008317F0" w:rsidRPr="008317F0" w:rsidRDefault="008317F0" w:rsidP="00396DF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17F0" w:rsidRPr="008317F0" w:rsidRDefault="008317F0" w:rsidP="008317F0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8317F0">
        <w:rPr>
          <w:rFonts w:ascii="Times New Roman" w:hAnsi="Times New Roman" w:cs="Times New Roman"/>
          <w:sz w:val="28"/>
          <w:szCs w:val="28"/>
        </w:rPr>
        <w:t>Из предложенного перечня внешних воздействий выберите два типа реакций, к которым можно отнести взаимодействие меди с хлоридом железа (</w:t>
      </w:r>
      <w:r w:rsidRPr="008317F0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8317F0">
        <w:rPr>
          <w:rFonts w:ascii="Times New Roman" w:hAnsi="Times New Roman" w:cs="Times New Roman"/>
          <w:sz w:val="28"/>
          <w:szCs w:val="28"/>
        </w:rPr>
        <w:t>).</w:t>
      </w:r>
    </w:p>
    <w:p w:rsidR="008317F0" w:rsidRPr="008317F0" w:rsidRDefault="008317F0" w:rsidP="008317F0">
      <w:pPr>
        <w:pStyle w:val="a4"/>
        <w:ind w:left="1416"/>
        <w:rPr>
          <w:rFonts w:ascii="Times New Roman" w:hAnsi="Times New Roman" w:cs="Times New Roman"/>
          <w:sz w:val="28"/>
          <w:szCs w:val="28"/>
        </w:rPr>
      </w:pPr>
      <w:r w:rsidRPr="008317F0">
        <w:rPr>
          <w:rFonts w:ascii="Times New Roman" w:hAnsi="Times New Roman" w:cs="Times New Roman"/>
          <w:sz w:val="28"/>
          <w:szCs w:val="28"/>
        </w:rPr>
        <w:t>а) необратимая                                г) гетерогенная</w:t>
      </w:r>
    </w:p>
    <w:p w:rsidR="008317F0" w:rsidRPr="008317F0" w:rsidRDefault="008317F0" w:rsidP="008317F0">
      <w:pPr>
        <w:pStyle w:val="a4"/>
        <w:ind w:left="1416"/>
        <w:rPr>
          <w:rFonts w:ascii="Times New Roman" w:hAnsi="Times New Roman" w:cs="Times New Roman"/>
          <w:sz w:val="28"/>
          <w:szCs w:val="28"/>
        </w:rPr>
      </w:pPr>
      <w:r w:rsidRPr="008317F0">
        <w:rPr>
          <w:rFonts w:ascii="Times New Roman" w:hAnsi="Times New Roman" w:cs="Times New Roman"/>
          <w:sz w:val="28"/>
          <w:szCs w:val="28"/>
        </w:rPr>
        <w:t>б) каталитическая                            д) замещения</w:t>
      </w:r>
    </w:p>
    <w:p w:rsidR="008317F0" w:rsidRPr="008317F0" w:rsidRDefault="008317F0" w:rsidP="008317F0">
      <w:pPr>
        <w:pStyle w:val="a4"/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8317F0">
        <w:rPr>
          <w:rFonts w:ascii="Times New Roman" w:hAnsi="Times New Roman" w:cs="Times New Roman"/>
          <w:sz w:val="28"/>
          <w:szCs w:val="28"/>
        </w:rPr>
        <w:t>в) обратимая</w:t>
      </w:r>
    </w:p>
    <w:p w:rsidR="008317F0" w:rsidRPr="008317F0" w:rsidRDefault="008317F0" w:rsidP="008317F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317F0">
        <w:rPr>
          <w:rFonts w:ascii="Times New Roman" w:hAnsi="Times New Roman" w:cs="Times New Roman"/>
          <w:b/>
          <w:bCs/>
          <w:sz w:val="28"/>
          <w:szCs w:val="28"/>
          <w:u w:val="single"/>
        </w:rPr>
        <w:t>Часть 2</w:t>
      </w:r>
    </w:p>
    <w:p w:rsidR="008317F0" w:rsidRPr="008317F0" w:rsidRDefault="008317F0" w:rsidP="008317F0">
      <w:pPr>
        <w:rPr>
          <w:rFonts w:ascii="Times New Roman" w:hAnsi="Times New Roman" w:cs="Times New Roman"/>
          <w:sz w:val="28"/>
          <w:szCs w:val="28"/>
        </w:rPr>
      </w:pPr>
      <w:r w:rsidRPr="008317F0">
        <w:rPr>
          <w:rFonts w:ascii="Times New Roman" w:hAnsi="Times New Roman" w:cs="Times New Roman"/>
          <w:b/>
          <w:bCs/>
          <w:sz w:val="28"/>
          <w:szCs w:val="28"/>
        </w:rPr>
        <w:t>11.</w:t>
      </w:r>
      <w:r w:rsidRPr="008317F0">
        <w:rPr>
          <w:rFonts w:ascii="Times New Roman" w:hAnsi="Times New Roman" w:cs="Times New Roman"/>
          <w:sz w:val="28"/>
          <w:szCs w:val="28"/>
        </w:rPr>
        <w:t xml:space="preserve"> К 285 г. Раствора сульфата натрия с массовой долей соли 20 % добавили 50 г этой же соли. Определите массовую долю соли в полученном растворе. Ответ запишите с точностью до десятых в %.    </w:t>
      </w:r>
    </w:p>
    <w:p w:rsidR="008317F0" w:rsidRPr="008317F0" w:rsidRDefault="008317F0" w:rsidP="008317F0">
      <w:pPr>
        <w:rPr>
          <w:rFonts w:ascii="Times New Roman" w:hAnsi="Times New Roman" w:cs="Times New Roman"/>
          <w:sz w:val="28"/>
          <w:szCs w:val="28"/>
        </w:rPr>
      </w:pPr>
      <w:r w:rsidRPr="008317F0">
        <w:rPr>
          <w:rFonts w:ascii="Times New Roman" w:hAnsi="Times New Roman" w:cs="Times New Roman"/>
          <w:b/>
          <w:bCs/>
          <w:sz w:val="28"/>
          <w:szCs w:val="28"/>
        </w:rPr>
        <w:t>12.</w:t>
      </w:r>
      <w:r w:rsidRPr="008317F0">
        <w:rPr>
          <w:rFonts w:ascii="Times New Roman" w:hAnsi="Times New Roman" w:cs="Times New Roman"/>
          <w:sz w:val="28"/>
          <w:szCs w:val="28"/>
        </w:rPr>
        <w:t xml:space="preserve"> Расставьте в уравнении коэффициенты методом электронного баланса, укажите окислитель и восстановитель.</w:t>
      </w:r>
    </w:p>
    <w:p w:rsidR="008317F0" w:rsidRPr="008317F0" w:rsidRDefault="008317F0" w:rsidP="008317F0">
      <w:pPr>
        <w:ind w:left="711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8317F0">
        <w:rPr>
          <w:rFonts w:ascii="Times New Roman" w:hAnsi="Times New Roman" w:cs="Times New Roman"/>
          <w:b/>
          <w:bCs/>
          <w:sz w:val="28"/>
          <w:szCs w:val="28"/>
          <w:lang w:val="en-US"/>
        </w:rPr>
        <w:t>Na</w:t>
      </w:r>
      <w:r w:rsidRPr="008317F0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2</w:t>
      </w:r>
      <w:r w:rsidRPr="008317F0">
        <w:rPr>
          <w:rFonts w:ascii="Times New Roman" w:hAnsi="Times New Roman" w:cs="Times New Roman"/>
          <w:b/>
          <w:bCs/>
          <w:sz w:val="28"/>
          <w:szCs w:val="28"/>
          <w:lang w:val="en-US"/>
        </w:rPr>
        <w:t>SO</w:t>
      </w:r>
      <w:r w:rsidRPr="008317F0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3</w:t>
      </w:r>
      <w:r w:rsidRPr="008317F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+ KMnO</w:t>
      </w:r>
      <w:r w:rsidRPr="008317F0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4</w:t>
      </w:r>
      <w:r w:rsidRPr="008317F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+ H</w:t>
      </w:r>
      <w:r w:rsidRPr="008317F0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2</w:t>
      </w:r>
      <w:r w:rsidRPr="008317F0">
        <w:rPr>
          <w:rFonts w:ascii="Times New Roman" w:hAnsi="Times New Roman" w:cs="Times New Roman"/>
          <w:b/>
          <w:bCs/>
          <w:sz w:val="28"/>
          <w:szCs w:val="28"/>
          <w:lang w:val="en-US"/>
        </w:rPr>
        <w:t>SO</w:t>
      </w:r>
      <w:r w:rsidRPr="008317F0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4</w:t>
      </w:r>
      <w:r w:rsidRPr="008317F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= Na</w:t>
      </w:r>
      <w:r w:rsidRPr="008317F0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2</w:t>
      </w:r>
      <w:r w:rsidRPr="008317F0">
        <w:rPr>
          <w:rFonts w:ascii="Times New Roman" w:hAnsi="Times New Roman" w:cs="Times New Roman"/>
          <w:b/>
          <w:bCs/>
          <w:sz w:val="28"/>
          <w:szCs w:val="28"/>
          <w:lang w:val="en-US"/>
        </w:rPr>
        <w:t>SO</w:t>
      </w:r>
      <w:r w:rsidRPr="008317F0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4</w:t>
      </w:r>
      <w:r w:rsidRPr="008317F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+ MnSO</w:t>
      </w:r>
      <w:r w:rsidRPr="008317F0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4</w:t>
      </w:r>
      <w:r w:rsidRPr="008317F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+ K</w:t>
      </w:r>
      <w:r w:rsidRPr="008317F0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2</w:t>
      </w:r>
      <w:r w:rsidRPr="008317F0">
        <w:rPr>
          <w:rFonts w:ascii="Times New Roman" w:hAnsi="Times New Roman" w:cs="Times New Roman"/>
          <w:b/>
          <w:bCs/>
          <w:sz w:val="28"/>
          <w:szCs w:val="28"/>
          <w:lang w:val="en-US"/>
        </w:rPr>
        <w:t>SO</w:t>
      </w:r>
      <w:r w:rsidRPr="008317F0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4</w:t>
      </w:r>
      <w:r w:rsidRPr="008317F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+ H</w:t>
      </w:r>
      <w:r w:rsidRPr="008317F0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2</w:t>
      </w:r>
      <w:r w:rsidRPr="008317F0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</w:p>
    <w:p w:rsidR="008317F0" w:rsidRPr="008317F0" w:rsidRDefault="008317F0" w:rsidP="008317F0">
      <w:pPr>
        <w:rPr>
          <w:rFonts w:ascii="Times New Roman" w:hAnsi="Times New Roman" w:cs="Times New Roman"/>
          <w:sz w:val="28"/>
          <w:szCs w:val="28"/>
        </w:rPr>
      </w:pPr>
      <w:r w:rsidRPr="008317F0">
        <w:rPr>
          <w:rFonts w:ascii="Times New Roman" w:hAnsi="Times New Roman" w:cs="Times New Roman"/>
          <w:b/>
          <w:bCs/>
          <w:sz w:val="28"/>
          <w:szCs w:val="28"/>
        </w:rPr>
        <w:t xml:space="preserve">13. </w:t>
      </w:r>
      <w:r w:rsidRPr="008317F0">
        <w:rPr>
          <w:rFonts w:ascii="Times New Roman" w:hAnsi="Times New Roman" w:cs="Times New Roman"/>
          <w:sz w:val="28"/>
          <w:szCs w:val="28"/>
        </w:rPr>
        <w:t>Осуществите превращения:</w:t>
      </w:r>
    </w:p>
    <w:p w:rsidR="008317F0" w:rsidRPr="008317F0" w:rsidRDefault="008317F0" w:rsidP="008317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7F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A31824" wp14:editId="66E1CC81">
                <wp:simplePos x="0" y="0"/>
                <wp:positionH relativeFrom="column">
                  <wp:posOffset>4619625</wp:posOffset>
                </wp:positionH>
                <wp:positionV relativeFrom="paragraph">
                  <wp:posOffset>85725</wp:posOffset>
                </wp:positionV>
                <wp:extent cx="200025" cy="0"/>
                <wp:effectExtent l="0" t="76200" r="9525" b="952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C93E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363.75pt;margin-top:6.75pt;width:15.7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  <w:r w:rsidRPr="008317F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6F703D" wp14:editId="7131CC44">
                <wp:simplePos x="0" y="0"/>
                <wp:positionH relativeFrom="column">
                  <wp:posOffset>3943350</wp:posOffset>
                </wp:positionH>
                <wp:positionV relativeFrom="paragraph">
                  <wp:posOffset>85725</wp:posOffset>
                </wp:positionV>
                <wp:extent cx="200025" cy="0"/>
                <wp:effectExtent l="0" t="76200" r="9525" b="952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E3D6E9" id="Прямая со стрелкой 5" o:spid="_x0000_s1026" type="#_x0000_t32" style="position:absolute;margin-left:310.5pt;margin-top:6.75pt;width:15.7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  <w:r w:rsidRPr="008317F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765380" wp14:editId="3C6E26A6">
                <wp:simplePos x="0" y="0"/>
                <wp:positionH relativeFrom="column">
                  <wp:posOffset>1647825</wp:posOffset>
                </wp:positionH>
                <wp:positionV relativeFrom="paragraph">
                  <wp:posOffset>81280</wp:posOffset>
                </wp:positionV>
                <wp:extent cx="200025" cy="0"/>
                <wp:effectExtent l="0" t="76200" r="9525" b="95250"/>
                <wp:wrapNone/>
                <wp:docPr id="1" name="Прямая со стрелко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096D0B" id="Прямая со стрелкой 1" o:spid="_x0000_s1026" type="#_x0000_t32" style="position:absolute;margin-left:129.75pt;margin-top:6.4pt;width:15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" strokecolor="black [3213]" strokeweight=".5pt">
                <v:stroke endarrow="block" joinstyle="miter"/>
              </v:shape>
            </w:pict>
          </mc:Fallback>
        </mc:AlternateContent>
      </w:r>
      <w:r w:rsidRPr="008317F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CD7D47" wp14:editId="2E4BF7DE">
                <wp:simplePos x="0" y="0"/>
                <wp:positionH relativeFrom="column">
                  <wp:posOffset>2085975</wp:posOffset>
                </wp:positionH>
                <wp:positionV relativeFrom="paragraph">
                  <wp:posOffset>85725</wp:posOffset>
                </wp:positionV>
                <wp:extent cx="200025" cy="0"/>
                <wp:effectExtent l="0" t="76200" r="9525" b="95250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DC8E08" id="Прямая со стрелкой 2" o:spid="_x0000_s1026" type="#_x0000_t32" style="position:absolute;margin-left:164.25pt;margin-top:6.75pt;width:15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  <w:r w:rsidRPr="008317F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70C8C8" wp14:editId="08D35EED">
                <wp:simplePos x="0" y="0"/>
                <wp:positionH relativeFrom="column">
                  <wp:posOffset>3448050</wp:posOffset>
                </wp:positionH>
                <wp:positionV relativeFrom="paragraph">
                  <wp:posOffset>85725</wp:posOffset>
                </wp:positionV>
                <wp:extent cx="200025" cy="0"/>
                <wp:effectExtent l="0" t="76200" r="9525" b="952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AB6785" id="Прямая со стрелкой 4" o:spid="_x0000_s1026" type="#_x0000_t32" style="position:absolute;margin-left:271.5pt;margin-top:6.75pt;width:15.7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" strokecolor="black [3213]" strokeweight=".5pt">
                <v:stroke endarrow="block" joinstyle="miter"/>
              </v:shape>
            </w:pict>
          </mc:Fallback>
        </mc:AlternateContent>
      </w:r>
      <w:r w:rsidRPr="008317F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ED5B67" wp14:editId="3FD845D3">
                <wp:simplePos x="0" y="0"/>
                <wp:positionH relativeFrom="column">
                  <wp:posOffset>2695575</wp:posOffset>
                </wp:positionH>
                <wp:positionV relativeFrom="paragraph">
                  <wp:posOffset>85725</wp:posOffset>
                </wp:positionV>
                <wp:extent cx="200025" cy="0"/>
                <wp:effectExtent l="0" t="76200" r="9525" b="952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E07848" id="Прямая со стрелкой 3" o:spid="_x0000_s1026" type="#_x0000_t32" style="position:absolute;margin-left:212.25pt;margin-top:6.75pt;width:15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" strokecolor="black [3213]" strokeweight=".5pt">
                <v:stroke endarrow="block" joinstyle="miter"/>
              </v:shape>
            </w:pict>
          </mc:Fallback>
        </mc:AlternateContent>
      </w:r>
      <w:r w:rsidRPr="008317F0">
        <w:rPr>
          <w:rFonts w:ascii="Times New Roman" w:hAnsi="Times New Roman" w:cs="Times New Roman"/>
          <w:b/>
          <w:bCs/>
          <w:sz w:val="28"/>
          <w:szCs w:val="28"/>
        </w:rPr>
        <w:t xml:space="preserve">С      </w:t>
      </w:r>
      <w:r w:rsidRPr="008317F0">
        <w:rPr>
          <w:rFonts w:ascii="Times New Roman" w:hAnsi="Times New Roman" w:cs="Times New Roman"/>
          <w:b/>
          <w:bCs/>
          <w:sz w:val="28"/>
          <w:szCs w:val="28"/>
          <w:lang w:val="en-US"/>
        </w:rPr>
        <w:t>CO</w:t>
      </w:r>
      <w:r w:rsidRPr="008317F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proofErr w:type="spellStart"/>
      <w:r w:rsidRPr="008317F0">
        <w:rPr>
          <w:rFonts w:ascii="Times New Roman" w:hAnsi="Times New Roman" w:cs="Times New Roman"/>
          <w:b/>
          <w:bCs/>
          <w:sz w:val="28"/>
          <w:szCs w:val="28"/>
          <w:lang w:val="en-US"/>
        </w:rPr>
        <w:t>CO</w:t>
      </w:r>
      <w:proofErr w:type="spellEnd"/>
      <w:r w:rsidRPr="008317F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8317F0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8317F0">
        <w:rPr>
          <w:rFonts w:ascii="Times New Roman" w:hAnsi="Times New Roman" w:cs="Times New Roman"/>
          <w:b/>
          <w:bCs/>
          <w:sz w:val="28"/>
          <w:szCs w:val="28"/>
          <w:lang w:val="en-US"/>
        </w:rPr>
        <w:t>KHCO</w:t>
      </w:r>
      <w:r w:rsidRPr="008317F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3</w:t>
      </w:r>
      <w:r w:rsidRPr="008317F0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8317F0">
        <w:rPr>
          <w:rFonts w:ascii="Times New Roman" w:hAnsi="Times New Roman" w:cs="Times New Roman"/>
          <w:b/>
          <w:bCs/>
          <w:sz w:val="28"/>
          <w:szCs w:val="28"/>
          <w:lang w:val="en-US"/>
        </w:rPr>
        <w:t>CO</w:t>
      </w:r>
      <w:r w:rsidRPr="008317F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8317F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Pr="008317F0">
        <w:rPr>
          <w:rFonts w:ascii="Times New Roman" w:hAnsi="Times New Roman" w:cs="Times New Roman"/>
          <w:b/>
          <w:bCs/>
          <w:sz w:val="28"/>
          <w:szCs w:val="28"/>
          <w:lang w:val="en-US"/>
        </w:rPr>
        <w:t>CaCO</w:t>
      </w:r>
      <w:r w:rsidRPr="008317F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3 </w:t>
      </w:r>
      <w:r w:rsidRPr="008317F0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8317F0">
        <w:rPr>
          <w:rFonts w:ascii="Times New Roman" w:hAnsi="Times New Roman" w:cs="Times New Roman"/>
          <w:b/>
          <w:bCs/>
          <w:sz w:val="28"/>
          <w:szCs w:val="28"/>
          <w:lang w:val="en-US"/>
        </w:rPr>
        <w:t>CO</w:t>
      </w:r>
      <w:r w:rsidRPr="008317F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</w:p>
    <w:p w:rsidR="00034529" w:rsidRPr="008317F0" w:rsidRDefault="008317F0" w:rsidP="008317F0">
      <w:pPr>
        <w:rPr>
          <w:rFonts w:ascii="Times New Roman" w:hAnsi="Times New Roman" w:cs="Times New Roman"/>
          <w:sz w:val="28"/>
          <w:szCs w:val="28"/>
        </w:rPr>
      </w:pPr>
      <w:r w:rsidRPr="008317F0">
        <w:rPr>
          <w:rFonts w:ascii="Times New Roman" w:hAnsi="Times New Roman" w:cs="Times New Roman"/>
          <w:b/>
          <w:bCs/>
          <w:sz w:val="28"/>
          <w:szCs w:val="28"/>
        </w:rPr>
        <w:t xml:space="preserve">14. </w:t>
      </w:r>
      <w:r w:rsidRPr="008317F0">
        <w:rPr>
          <w:rFonts w:ascii="Times New Roman" w:hAnsi="Times New Roman" w:cs="Times New Roman"/>
          <w:sz w:val="28"/>
          <w:szCs w:val="28"/>
        </w:rPr>
        <w:t>Какая масса 25 %-ной соляной кислоты потребуется для растворения 20 грамм оксида меди (</w:t>
      </w:r>
      <w:r w:rsidRPr="008317F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8317F0">
        <w:rPr>
          <w:rFonts w:ascii="Times New Roman" w:hAnsi="Times New Roman" w:cs="Times New Roman"/>
          <w:sz w:val="28"/>
          <w:szCs w:val="28"/>
        </w:rPr>
        <w:t>)?</w:t>
      </w:r>
    </w:p>
    <w:p w:rsidR="008317F0" w:rsidRPr="008317F0" w:rsidRDefault="008317F0" w:rsidP="008317F0">
      <w:pPr>
        <w:spacing w:after="0" w:line="240" w:lineRule="auto"/>
        <w:ind w:left="142" w:firstLine="14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7F0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ВАРИАНТ 2</w:t>
      </w:r>
    </w:p>
    <w:p w:rsidR="008317F0" w:rsidRPr="008317F0" w:rsidRDefault="008317F0" w:rsidP="008317F0">
      <w:pPr>
        <w:spacing w:after="0" w:line="240" w:lineRule="auto"/>
        <w:ind w:firstLine="2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8317F0">
        <w:rPr>
          <w:rFonts w:ascii="Times New Roman" w:hAnsi="Times New Roman" w:cs="Times New Roman"/>
          <w:i/>
          <w:iCs/>
          <w:sz w:val="28"/>
          <w:szCs w:val="28"/>
        </w:rPr>
        <w:t>Для выполнения заданий 1-3 используйте следующий ряд химических элементов. Ответом в заданиях 1-3 является последовательность цифр, под которыми указаны химические элементы в данном ряду.</w:t>
      </w:r>
    </w:p>
    <w:p w:rsidR="008317F0" w:rsidRPr="008317F0" w:rsidRDefault="008317F0" w:rsidP="008317F0">
      <w:pPr>
        <w:pStyle w:val="a4"/>
        <w:spacing w:after="0" w:line="240" w:lineRule="auto"/>
        <w:ind w:left="1364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317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1) </w:t>
      </w:r>
      <w:r w:rsidRPr="008317F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I</w:t>
      </w:r>
      <w:r w:rsidRPr="008317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2) </w:t>
      </w:r>
      <w:r w:rsidRPr="008317F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N</w:t>
      </w:r>
      <w:r w:rsidRPr="008317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3) </w:t>
      </w:r>
      <w:r w:rsidRPr="008317F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Br</w:t>
      </w:r>
      <w:r w:rsidRPr="008317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4) </w:t>
      </w:r>
      <w:r w:rsidRPr="008317F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P</w:t>
      </w:r>
      <w:r w:rsidRPr="008317F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5) </w:t>
      </w:r>
      <w:r w:rsidRPr="008317F0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Cl</w:t>
      </w:r>
    </w:p>
    <w:p w:rsidR="008317F0" w:rsidRPr="008317F0" w:rsidRDefault="008317F0" w:rsidP="008317F0">
      <w:pPr>
        <w:pStyle w:val="a5"/>
        <w:ind w:left="207"/>
        <w:rPr>
          <w:rFonts w:ascii="Times New Roman" w:hAnsi="Times New Roman" w:cs="Times New Roman"/>
          <w:sz w:val="28"/>
          <w:szCs w:val="28"/>
        </w:rPr>
      </w:pPr>
      <w:r w:rsidRPr="008317F0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8317F0">
        <w:rPr>
          <w:rFonts w:ascii="Times New Roman" w:hAnsi="Times New Roman" w:cs="Times New Roman"/>
          <w:sz w:val="28"/>
          <w:szCs w:val="28"/>
        </w:rPr>
        <w:t xml:space="preserve">  Определите атомы каких из указанных в ряду элементов имеют электронную конфигурацию внешнего энергетического уровня </w:t>
      </w:r>
      <w:r w:rsidRPr="008317F0">
        <w:rPr>
          <w:rFonts w:ascii="Times New Roman" w:hAnsi="Times New Roman" w:cs="Times New Roman"/>
          <w:sz w:val="28"/>
          <w:szCs w:val="28"/>
          <w:lang w:val="en-US"/>
        </w:rPr>
        <w:t>ns</w:t>
      </w:r>
      <w:r w:rsidRPr="008317F0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8317F0">
        <w:rPr>
          <w:rFonts w:ascii="Times New Roman" w:hAnsi="Times New Roman" w:cs="Times New Roman"/>
          <w:sz w:val="28"/>
          <w:szCs w:val="28"/>
          <w:lang w:val="en-US"/>
        </w:rPr>
        <w:t>np</w:t>
      </w:r>
      <w:r w:rsidRPr="008317F0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317F0">
        <w:rPr>
          <w:rFonts w:ascii="Times New Roman" w:hAnsi="Times New Roman" w:cs="Times New Roman"/>
          <w:sz w:val="28"/>
          <w:szCs w:val="28"/>
        </w:rPr>
        <w:t>.</w:t>
      </w:r>
    </w:p>
    <w:p w:rsidR="008317F0" w:rsidRPr="008317F0" w:rsidRDefault="008317F0" w:rsidP="008317F0">
      <w:pPr>
        <w:pStyle w:val="a5"/>
        <w:numPr>
          <w:ilvl w:val="0"/>
          <w:numId w:val="8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8317F0">
        <w:rPr>
          <w:rFonts w:ascii="Times New Roman" w:hAnsi="Times New Roman" w:cs="Times New Roman"/>
          <w:sz w:val="28"/>
          <w:szCs w:val="28"/>
        </w:rPr>
        <w:t xml:space="preserve">Из указанных в ряду химических элементов выберите три элемента, которые в Периодической системе химических элементов Д. И. Менделеева находятся в главной подгруппе одной группы. Расположите выбранные элементы в порядке возрастания </w:t>
      </w:r>
      <w:proofErr w:type="spellStart"/>
      <w:r w:rsidRPr="008317F0">
        <w:rPr>
          <w:rFonts w:ascii="Times New Roman" w:hAnsi="Times New Roman" w:cs="Times New Roman"/>
          <w:sz w:val="28"/>
          <w:szCs w:val="28"/>
        </w:rPr>
        <w:t>электроотрицательности</w:t>
      </w:r>
      <w:proofErr w:type="spellEnd"/>
      <w:r w:rsidRPr="008317F0">
        <w:rPr>
          <w:rFonts w:ascii="Times New Roman" w:hAnsi="Times New Roman" w:cs="Times New Roman"/>
          <w:sz w:val="28"/>
          <w:szCs w:val="28"/>
        </w:rPr>
        <w:t>.</w:t>
      </w:r>
    </w:p>
    <w:p w:rsidR="008317F0" w:rsidRPr="008317F0" w:rsidRDefault="008317F0" w:rsidP="008317F0">
      <w:pPr>
        <w:pStyle w:val="a5"/>
        <w:numPr>
          <w:ilvl w:val="0"/>
          <w:numId w:val="8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8317F0">
        <w:rPr>
          <w:rFonts w:ascii="Times New Roman" w:hAnsi="Times New Roman" w:cs="Times New Roman"/>
          <w:sz w:val="28"/>
          <w:szCs w:val="28"/>
        </w:rPr>
        <w:t>Из числа указанных в ряду элементов выберите два элемента, которые могут проявлять степень окисления</w:t>
      </w:r>
    </w:p>
    <w:p w:rsidR="008317F0" w:rsidRPr="008317F0" w:rsidRDefault="008317F0" w:rsidP="008317F0">
      <w:pPr>
        <w:pStyle w:val="a5"/>
        <w:ind w:left="567"/>
        <w:rPr>
          <w:rFonts w:ascii="Times New Roman" w:hAnsi="Times New Roman" w:cs="Times New Roman"/>
          <w:sz w:val="28"/>
          <w:szCs w:val="28"/>
        </w:rPr>
      </w:pPr>
      <w:r w:rsidRPr="008317F0">
        <w:rPr>
          <w:rFonts w:ascii="Times New Roman" w:hAnsi="Times New Roman" w:cs="Times New Roman"/>
          <w:sz w:val="28"/>
          <w:szCs w:val="28"/>
        </w:rPr>
        <w:t xml:space="preserve"> -3.</w:t>
      </w:r>
    </w:p>
    <w:p w:rsidR="008317F0" w:rsidRPr="008317F0" w:rsidRDefault="008317F0" w:rsidP="008317F0">
      <w:pPr>
        <w:pStyle w:val="a5"/>
        <w:numPr>
          <w:ilvl w:val="0"/>
          <w:numId w:val="8"/>
        </w:numPr>
        <w:ind w:left="567"/>
        <w:rPr>
          <w:rFonts w:ascii="Times New Roman" w:hAnsi="Times New Roman" w:cs="Times New Roman"/>
          <w:sz w:val="28"/>
          <w:szCs w:val="28"/>
        </w:rPr>
      </w:pPr>
      <w:r w:rsidRPr="008317F0">
        <w:rPr>
          <w:rFonts w:ascii="Times New Roman" w:hAnsi="Times New Roman" w:cs="Times New Roman"/>
          <w:sz w:val="28"/>
          <w:szCs w:val="28"/>
        </w:rPr>
        <w:t>Из предложенного перечня выберите два соединения, в которых присутствует ковалентная химическая связь</w:t>
      </w:r>
    </w:p>
    <w:p w:rsidR="008317F0" w:rsidRPr="008317F0" w:rsidRDefault="008317F0" w:rsidP="008317F0">
      <w:pPr>
        <w:pStyle w:val="a5"/>
        <w:ind w:left="1416" w:firstLine="284"/>
        <w:rPr>
          <w:rFonts w:ascii="Times New Roman" w:hAnsi="Times New Roman" w:cs="Times New Roman"/>
          <w:sz w:val="28"/>
          <w:szCs w:val="28"/>
        </w:rPr>
      </w:pPr>
      <w:r w:rsidRPr="008317F0">
        <w:rPr>
          <w:rFonts w:ascii="Times New Roman" w:hAnsi="Times New Roman" w:cs="Times New Roman"/>
          <w:sz w:val="28"/>
          <w:szCs w:val="28"/>
        </w:rPr>
        <w:t xml:space="preserve">а) </w:t>
      </w:r>
      <w:r w:rsidRPr="008317F0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8317F0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8317F0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317F0">
        <w:rPr>
          <w:rFonts w:ascii="Times New Roman" w:hAnsi="Times New Roman" w:cs="Times New Roman"/>
          <w:sz w:val="28"/>
          <w:szCs w:val="28"/>
        </w:rPr>
        <w:t xml:space="preserve">                                          г) </w:t>
      </w:r>
      <w:r w:rsidRPr="008317F0">
        <w:rPr>
          <w:rFonts w:ascii="Times New Roman" w:hAnsi="Times New Roman" w:cs="Times New Roman"/>
          <w:sz w:val="28"/>
          <w:szCs w:val="28"/>
          <w:lang w:val="en-US"/>
        </w:rPr>
        <w:t>SiO</w:t>
      </w:r>
      <w:r w:rsidRPr="008317F0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8317F0" w:rsidRPr="008317F0" w:rsidRDefault="008317F0" w:rsidP="008317F0">
      <w:pPr>
        <w:pStyle w:val="a5"/>
        <w:ind w:left="1416" w:firstLine="284"/>
        <w:rPr>
          <w:rFonts w:ascii="Times New Roman" w:hAnsi="Times New Roman" w:cs="Times New Roman"/>
          <w:sz w:val="28"/>
          <w:szCs w:val="28"/>
          <w:vertAlign w:val="subscript"/>
        </w:rPr>
      </w:pPr>
      <w:r w:rsidRPr="008317F0">
        <w:rPr>
          <w:rFonts w:ascii="Times New Roman" w:hAnsi="Times New Roman" w:cs="Times New Roman"/>
          <w:sz w:val="28"/>
          <w:szCs w:val="28"/>
        </w:rPr>
        <w:t xml:space="preserve">б) </w:t>
      </w:r>
      <w:r w:rsidRPr="008317F0">
        <w:rPr>
          <w:rFonts w:ascii="Times New Roman" w:hAnsi="Times New Roman" w:cs="Times New Roman"/>
          <w:sz w:val="28"/>
          <w:szCs w:val="28"/>
          <w:lang w:val="en-US"/>
        </w:rPr>
        <w:t>CrO</w:t>
      </w:r>
      <w:r w:rsidRPr="008317F0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8317F0">
        <w:rPr>
          <w:rFonts w:ascii="Times New Roman" w:hAnsi="Times New Roman" w:cs="Times New Roman"/>
          <w:sz w:val="28"/>
          <w:szCs w:val="28"/>
        </w:rPr>
        <w:t xml:space="preserve">                                        д) </w:t>
      </w:r>
      <w:r w:rsidRPr="008317F0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8317F0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8317F0" w:rsidRPr="008317F0" w:rsidRDefault="008317F0" w:rsidP="008317F0">
      <w:pPr>
        <w:pStyle w:val="a5"/>
        <w:ind w:left="1416" w:firstLine="284"/>
        <w:rPr>
          <w:rFonts w:ascii="Times New Roman" w:hAnsi="Times New Roman" w:cs="Times New Roman"/>
          <w:sz w:val="28"/>
          <w:szCs w:val="28"/>
          <w:vertAlign w:val="subscript"/>
        </w:rPr>
      </w:pPr>
      <w:r w:rsidRPr="008317F0">
        <w:rPr>
          <w:rFonts w:ascii="Times New Roman" w:hAnsi="Times New Roman" w:cs="Times New Roman"/>
          <w:sz w:val="28"/>
          <w:szCs w:val="28"/>
        </w:rPr>
        <w:t xml:space="preserve">в) </w:t>
      </w:r>
      <w:r w:rsidRPr="008317F0">
        <w:rPr>
          <w:rFonts w:ascii="Times New Roman" w:hAnsi="Times New Roman" w:cs="Times New Roman"/>
          <w:sz w:val="28"/>
          <w:szCs w:val="28"/>
          <w:lang w:val="en-US"/>
        </w:rPr>
        <w:t>BaCl</w:t>
      </w:r>
      <w:r w:rsidRPr="008317F0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8317F0" w:rsidRPr="008317F0" w:rsidRDefault="008317F0" w:rsidP="008317F0">
      <w:pPr>
        <w:pStyle w:val="a5"/>
        <w:numPr>
          <w:ilvl w:val="0"/>
          <w:numId w:val="8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8317F0">
        <w:rPr>
          <w:rFonts w:ascii="Times New Roman" w:hAnsi="Times New Roman" w:cs="Times New Roman"/>
          <w:sz w:val="28"/>
          <w:szCs w:val="28"/>
        </w:rPr>
        <w:t>Установите соответствие между формулой вещества и классом/группой, к которому(-ой) это вещество принадлежит</w:t>
      </w:r>
    </w:p>
    <w:tbl>
      <w:tblPr>
        <w:tblStyle w:val="a3"/>
        <w:tblpPr w:leftFromText="180" w:rightFromText="180" w:vertAnchor="page" w:horzAnchor="margin" w:tblpXSpec="center" w:tblpY="6271"/>
        <w:tblW w:w="0" w:type="auto"/>
        <w:tblLook w:val="04A0" w:firstRow="1" w:lastRow="0" w:firstColumn="1" w:lastColumn="0" w:noHBand="0" w:noVBand="1"/>
      </w:tblPr>
      <w:tblGrid>
        <w:gridCol w:w="4902"/>
        <w:gridCol w:w="3740"/>
      </w:tblGrid>
      <w:tr w:rsidR="008317F0" w:rsidRPr="008317F0" w:rsidTr="00396DFB">
        <w:trPr>
          <w:trHeight w:val="281"/>
        </w:trPr>
        <w:tc>
          <w:tcPr>
            <w:tcW w:w="4902" w:type="dxa"/>
          </w:tcPr>
          <w:p w:rsidR="008317F0" w:rsidRPr="008317F0" w:rsidRDefault="008317F0" w:rsidP="00396DFB">
            <w:pPr>
              <w:pStyle w:val="a5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Формула вещества</w:t>
            </w:r>
          </w:p>
        </w:tc>
        <w:tc>
          <w:tcPr>
            <w:tcW w:w="3740" w:type="dxa"/>
          </w:tcPr>
          <w:p w:rsidR="008317F0" w:rsidRPr="008317F0" w:rsidRDefault="008317F0" w:rsidP="00396DFB">
            <w:pPr>
              <w:pStyle w:val="a5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Класс/группа</w:t>
            </w:r>
          </w:p>
        </w:tc>
      </w:tr>
      <w:tr w:rsidR="008317F0" w:rsidRPr="008317F0" w:rsidTr="00396DFB">
        <w:trPr>
          <w:trHeight w:val="995"/>
        </w:trPr>
        <w:tc>
          <w:tcPr>
            <w:tcW w:w="4902" w:type="dxa"/>
          </w:tcPr>
          <w:p w:rsidR="008317F0" w:rsidRPr="008317F0" w:rsidRDefault="008317F0" w:rsidP="00396DFB">
            <w:pPr>
              <w:pStyle w:val="a5"/>
              <w:ind w:firstLine="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CO</w:t>
            </w:r>
          </w:p>
          <w:p w:rsidR="008317F0" w:rsidRPr="008317F0" w:rsidRDefault="008317F0" w:rsidP="00396DFB">
            <w:pPr>
              <w:pStyle w:val="a5"/>
              <w:ind w:firstLine="284"/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HMnO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4</w:t>
            </w:r>
          </w:p>
          <w:p w:rsidR="008317F0" w:rsidRPr="008317F0" w:rsidRDefault="008317F0" w:rsidP="00396DFB">
            <w:pPr>
              <w:pStyle w:val="a5"/>
              <w:ind w:firstLine="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CO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740" w:type="dxa"/>
          </w:tcPr>
          <w:p w:rsidR="008317F0" w:rsidRPr="008317F0" w:rsidRDefault="008317F0" w:rsidP="00396DFB">
            <w:pPr>
              <w:pStyle w:val="a5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1) средняя соль</w:t>
            </w:r>
          </w:p>
          <w:p w:rsidR="008317F0" w:rsidRPr="008317F0" w:rsidRDefault="008317F0" w:rsidP="00396DFB">
            <w:pPr>
              <w:pStyle w:val="a5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2) кислота</w:t>
            </w:r>
          </w:p>
          <w:p w:rsidR="008317F0" w:rsidRPr="008317F0" w:rsidRDefault="008317F0" w:rsidP="00396DFB">
            <w:pPr>
              <w:pStyle w:val="a5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3) оксид несолеобразующий</w:t>
            </w:r>
          </w:p>
          <w:p w:rsidR="008317F0" w:rsidRPr="008317F0" w:rsidRDefault="008317F0" w:rsidP="00396DFB">
            <w:pPr>
              <w:pStyle w:val="a5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4) оксид кислотный</w:t>
            </w:r>
          </w:p>
        </w:tc>
      </w:tr>
    </w:tbl>
    <w:p w:rsidR="008317F0" w:rsidRPr="008317F0" w:rsidRDefault="008317F0" w:rsidP="008317F0">
      <w:pPr>
        <w:pStyle w:val="a5"/>
        <w:ind w:left="720" w:firstLine="284"/>
        <w:rPr>
          <w:rFonts w:ascii="Times New Roman" w:hAnsi="Times New Roman" w:cs="Times New Roman"/>
          <w:sz w:val="28"/>
          <w:szCs w:val="28"/>
        </w:rPr>
      </w:pPr>
    </w:p>
    <w:p w:rsidR="008317F0" w:rsidRPr="008317F0" w:rsidRDefault="008317F0" w:rsidP="008317F0">
      <w:pPr>
        <w:pStyle w:val="a5"/>
        <w:numPr>
          <w:ilvl w:val="0"/>
          <w:numId w:val="8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8317F0">
        <w:rPr>
          <w:rFonts w:ascii="Times New Roman" w:hAnsi="Times New Roman" w:cs="Times New Roman"/>
          <w:sz w:val="28"/>
          <w:szCs w:val="28"/>
        </w:rPr>
        <w:t>Установите соответствие между уравнением реакции и изменением степени окисления восстановителя в ней.</w:t>
      </w:r>
    </w:p>
    <w:tbl>
      <w:tblPr>
        <w:tblStyle w:val="a3"/>
        <w:tblpPr w:leftFromText="180" w:rightFromText="180" w:vertAnchor="page" w:horzAnchor="margin" w:tblpXSpec="center" w:tblpY="8551"/>
        <w:tblW w:w="0" w:type="auto"/>
        <w:tblLook w:val="04A0" w:firstRow="1" w:lastRow="0" w:firstColumn="1" w:lastColumn="0" w:noHBand="0" w:noVBand="1"/>
      </w:tblPr>
      <w:tblGrid>
        <w:gridCol w:w="4248"/>
        <w:gridCol w:w="4961"/>
      </w:tblGrid>
      <w:tr w:rsidR="008317F0" w:rsidRPr="008317F0" w:rsidTr="00034529">
        <w:trPr>
          <w:trHeight w:val="273"/>
        </w:trPr>
        <w:tc>
          <w:tcPr>
            <w:tcW w:w="4248" w:type="dxa"/>
          </w:tcPr>
          <w:p w:rsidR="008317F0" w:rsidRPr="008317F0" w:rsidRDefault="008317F0" w:rsidP="00396DFB">
            <w:pPr>
              <w:pStyle w:val="a5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Уравнение реакции</w:t>
            </w:r>
          </w:p>
        </w:tc>
        <w:tc>
          <w:tcPr>
            <w:tcW w:w="4961" w:type="dxa"/>
          </w:tcPr>
          <w:p w:rsidR="008317F0" w:rsidRPr="008317F0" w:rsidRDefault="008317F0" w:rsidP="00396DFB">
            <w:pPr>
              <w:pStyle w:val="a5"/>
              <w:ind w:firstLine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Изменение степени окисления восстановителя</w:t>
            </w:r>
          </w:p>
        </w:tc>
      </w:tr>
      <w:tr w:rsidR="008317F0" w:rsidRPr="008317F0" w:rsidTr="00034529">
        <w:trPr>
          <w:trHeight w:val="1403"/>
        </w:trPr>
        <w:tc>
          <w:tcPr>
            <w:tcW w:w="4248" w:type="dxa"/>
          </w:tcPr>
          <w:p w:rsidR="008317F0" w:rsidRPr="008317F0" w:rsidRDefault="008317F0" w:rsidP="00396DFB">
            <w:pPr>
              <w:pStyle w:val="a5"/>
              <w:ind w:firstLine="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2NH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+ 2Na = 2NaNH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H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8317F0" w:rsidRPr="008317F0" w:rsidRDefault="008317F0" w:rsidP="00396DFB">
            <w:pPr>
              <w:pStyle w:val="a5"/>
              <w:ind w:firstLine="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H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+ 2Na = Na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 + H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</w:p>
          <w:p w:rsidR="008317F0" w:rsidRPr="008317F0" w:rsidRDefault="008317F0" w:rsidP="00396DFB">
            <w:pPr>
              <w:pStyle w:val="a5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 4NH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3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+ 6NO = 5N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+ 6H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  <w:lang w:val="en-US"/>
              </w:rPr>
              <w:t>2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</w:p>
          <w:p w:rsidR="008317F0" w:rsidRPr="008317F0" w:rsidRDefault="008317F0" w:rsidP="00396DFB">
            <w:pPr>
              <w:pStyle w:val="a5"/>
              <w:ind w:firstLine="284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</w:tcPr>
          <w:p w:rsidR="008317F0" w:rsidRPr="008317F0" w:rsidRDefault="008317F0" w:rsidP="00396DFB">
            <w:pPr>
              <w:pStyle w:val="a5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1) от +2 до 0</w:t>
            </w:r>
          </w:p>
          <w:p w:rsidR="008317F0" w:rsidRPr="008317F0" w:rsidRDefault="008317F0" w:rsidP="00396DFB">
            <w:pPr>
              <w:pStyle w:val="a5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2) от -3 до 0</w:t>
            </w:r>
          </w:p>
          <w:p w:rsidR="008317F0" w:rsidRPr="008317F0" w:rsidRDefault="008317F0" w:rsidP="00396DFB">
            <w:pPr>
              <w:pStyle w:val="a5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3) от 0 до -2</w:t>
            </w:r>
          </w:p>
          <w:p w:rsidR="008317F0" w:rsidRPr="008317F0" w:rsidRDefault="008317F0" w:rsidP="00396DFB">
            <w:pPr>
              <w:pStyle w:val="a5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4) от -2 до +4</w:t>
            </w:r>
          </w:p>
          <w:p w:rsidR="008317F0" w:rsidRPr="008317F0" w:rsidRDefault="008317F0" w:rsidP="00396DFB">
            <w:pPr>
              <w:pStyle w:val="a5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5) от 0 до +1</w:t>
            </w:r>
          </w:p>
        </w:tc>
      </w:tr>
    </w:tbl>
    <w:p w:rsidR="008317F0" w:rsidRPr="008317F0" w:rsidRDefault="008317F0" w:rsidP="008317F0">
      <w:pPr>
        <w:pStyle w:val="a5"/>
        <w:ind w:left="643"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317F0" w:rsidRPr="008317F0" w:rsidRDefault="008317F0" w:rsidP="008317F0">
      <w:pPr>
        <w:pStyle w:val="a4"/>
        <w:numPr>
          <w:ilvl w:val="0"/>
          <w:numId w:val="8"/>
        </w:numPr>
        <w:ind w:firstLine="284"/>
        <w:rPr>
          <w:rFonts w:ascii="Times New Roman" w:hAnsi="Times New Roman" w:cs="Times New Roman"/>
          <w:sz w:val="28"/>
          <w:szCs w:val="28"/>
        </w:rPr>
      </w:pPr>
      <w:r w:rsidRPr="008317F0">
        <w:rPr>
          <w:rFonts w:ascii="Times New Roman" w:hAnsi="Times New Roman" w:cs="Times New Roman"/>
          <w:sz w:val="28"/>
          <w:szCs w:val="28"/>
        </w:rPr>
        <w:t>Установите соответствие между названием соли и её отношением к гидролизу.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09"/>
        <w:gridCol w:w="4158"/>
      </w:tblGrid>
      <w:tr w:rsidR="008317F0" w:rsidRPr="008317F0" w:rsidTr="00396DFB">
        <w:trPr>
          <w:trHeight w:val="282"/>
          <w:jc w:val="center"/>
        </w:trPr>
        <w:tc>
          <w:tcPr>
            <w:tcW w:w="4909" w:type="dxa"/>
          </w:tcPr>
          <w:p w:rsidR="008317F0" w:rsidRPr="008317F0" w:rsidRDefault="008317F0" w:rsidP="00396DFB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соли</w:t>
            </w:r>
          </w:p>
        </w:tc>
        <w:tc>
          <w:tcPr>
            <w:tcW w:w="4158" w:type="dxa"/>
          </w:tcPr>
          <w:p w:rsidR="008317F0" w:rsidRPr="008317F0" w:rsidRDefault="008317F0" w:rsidP="00396DFB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Реакция среды</w:t>
            </w:r>
          </w:p>
        </w:tc>
      </w:tr>
      <w:tr w:rsidR="008317F0" w:rsidRPr="008317F0" w:rsidTr="00396DFB">
        <w:trPr>
          <w:trHeight w:val="1033"/>
          <w:jc w:val="center"/>
        </w:trPr>
        <w:tc>
          <w:tcPr>
            <w:tcW w:w="4909" w:type="dxa"/>
          </w:tcPr>
          <w:p w:rsidR="008317F0" w:rsidRPr="008317F0" w:rsidRDefault="008317F0" w:rsidP="00396DFB">
            <w:pPr>
              <w:pStyle w:val="a5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а) хлорид меди (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317F0" w:rsidRPr="008317F0" w:rsidRDefault="008317F0" w:rsidP="00396DFB">
            <w:pPr>
              <w:pStyle w:val="a5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б) сульфид натрия</w:t>
            </w:r>
          </w:p>
          <w:p w:rsidR="008317F0" w:rsidRPr="008317F0" w:rsidRDefault="008317F0" w:rsidP="00396DFB">
            <w:pPr>
              <w:pStyle w:val="a5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в) нитрат цинка</w:t>
            </w:r>
          </w:p>
          <w:p w:rsidR="008317F0" w:rsidRPr="008317F0" w:rsidRDefault="008317F0" w:rsidP="00396DFB">
            <w:pPr>
              <w:pStyle w:val="a5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г) нитрат калия</w:t>
            </w:r>
          </w:p>
        </w:tc>
        <w:tc>
          <w:tcPr>
            <w:tcW w:w="4158" w:type="dxa"/>
          </w:tcPr>
          <w:p w:rsidR="008317F0" w:rsidRPr="008317F0" w:rsidRDefault="008317F0" w:rsidP="00396DFB">
            <w:pPr>
              <w:pStyle w:val="a5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1) </w:t>
            </w:r>
            <w:proofErr w:type="spellStart"/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гидролизуется</w:t>
            </w:r>
            <w:proofErr w:type="spellEnd"/>
            <w:r w:rsidRPr="008317F0">
              <w:rPr>
                <w:rFonts w:ascii="Times New Roman" w:hAnsi="Times New Roman" w:cs="Times New Roman"/>
                <w:sz w:val="28"/>
                <w:szCs w:val="28"/>
              </w:rPr>
              <w:t xml:space="preserve"> по катиону</w:t>
            </w:r>
          </w:p>
          <w:p w:rsidR="008317F0" w:rsidRPr="008317F0" w:rsidRDefault="008317F0" w:rsidP="00396DFB">
            <w:pPr>
              <w:pStyle w:val="a5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гидролизуется</w:t>
            </w:r>
            <w:proofErr w:type="spellEnd"/>
            <w:r w:rsidRPr="008317F0">
              <w:rPr>
                <w:rFonts w:ascii="Times New Roman" w:hAnsi="Times New Roman" w:cs="Times New Roman"/>
                <w:sz w:val="28"/>
                <w:szCs w:val="28"/>
              </w:rPr>
              <w:t xml:space="preserve"> по аниону</w:t>
            </w:r>
          </w:p>
          <w:p w:rsidR="008317F0" w:rsidRPr="008317F0" w:rsidRDefault="008317F0" w:rsidP="00396DFB">
            <w:pPr>
              <w:pStyle w:val="a5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3) </w:t>
            </w:r>
            <w:proofErr w:type="spellStart"/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гидролизуется</w:t>
            </w:r>
            <w:proofErr w:type="spellEnd"/>
            <w:r w:rsidRPr="008317F0">
              <w:rPr>
                <w:rFonts w:ascii="Times New Roman" w:hAnsi="Times New Roman" w:cs="Times New Roman"/>
                <w:sz w:val="28"/>
                <w:szCs w:val="28"/>
              </w:rPr>
              <w:t xml:space="preserve"> по катиону и аниону</w:t>
            </w:r>
          </w:p>
          <w:p w:rsidR="008317F0" w:rsidRPr="008317F0" w:rsidRDefault="008317F0" w:rsidP="00396DFB">
            <w:pPr>
              <w:pStyle w:val="a5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4) гидролизу не подвергается</w:t>
            </w:r>
          </w:p>
        </w:tc>
      </w:tr>
    </w:tbl>
    <w:p w:rsidR="008317F0" w:rsidRPr="008317F0" w:rsidRDefault="008317F0" w:rsidP="008317F0">
      <w:pPr>
        <w:pStyle w:val="a4"/>
        <w:numPr>
          <w:ilvl w:val="0"/>
          <w:numId w:val="8"/>
        </w:numPr>
        <w:spacing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317F0">
        <w:rPr>
          <w:rFonts w:ascii="Times New Roman" w:hAnsi="Times New Roman" w:cs="Times New Roman"/>
          <w:sz w:val="28"/>
          <w:szCs w:val="28"/>
        </w:rPr>
        <w:lastRenderedPageBreak/>
        <w:t>Установите соответствие между формулой соли и продуктами, образующимися на инертных электродах при электролизе водного раствора этой соли.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909"/>
        <w:gridCol w:w="4300"/>
      </w:tblGrid>
      <w:tr w:rsidR="008317F0" w:rsidRPr="008317F0" w:rsidTr="00396DFB">
        <w:trPr>
          <w:trHeight w:val="280"/>
          <w:jc w:val="center"/>
        </w:trPr>
        <w:tc>
          <w:tcPr>
            <w:tcW w:w="4909" w:type="dxa"/>
          </w:tcPr>
          <w:p w:rsidR="008317F0" w:rsidRPr="008317F0" w:rsidRDefault="008317F0" w:rsidP="00396DFB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Формула соли</w:t>
            </w:r>
          </w:p>
        </w:tc>
        <w:tc>
          <w:tcPr>
            <w:tcW w:w="4300" w:type="dxa"/>
          </w:tcPr>
          <w:p w:rsidR="008317F0" w:rsidRPr="008317F0" w:rsidRDefault="008317F0" w:rsidP="00396DFB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831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Продукты электролиза</w:t>
            </w:r>
          </w:p>
        </w:tc>
      </w:tr>
      <w:tr w:rsidR="008317F0" w:rsidRPr="008317F0" w:rsidTr="00396DFB">
        <w:trPr>
          <w:trHeight w:val="1033"/>
          <w:jc w:val="center"/>
        </w:trPr>
        <w:tc>
          <w:tcPr>
            <w:tcW w:w="4909" w:type="dxa"/>
          </w:tcPr>
          <w:p w:rsidR="008317F0" w:rsidRPr="008317F0" w:rsidRDefault="008317F0" w:rsidP="00396DFB">
            <w:pPr>
              <w:pStyle w:val="a5"/>
              <w:ind w:firstLine="284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а) CuSO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4</w:t>
            </w:r>
          </w:p>
          <w:p w:rsidR="008317F0" w:rsidRPr="008317F0" w:rsidRDefault="008317F0" w:rsidP="00396DFB">
            <w:pPr>
              <w:pStyle w:val="a5"/>
              <w:ind w:firstLine="284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AgNO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3</w:t>
            </w:r>
          </w:p>
          <w:p w:rsidR="008317F0" w:rsidRPr="008317F0" w:rsidRDefault="008317F0" w:rsidP="00396DFB">
            <w:pPr>
              <w:pStyle w:val="a5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</w:p>
          <w:p w:rsidR="008317F0" w:rsidRPr="008317F0" w:rsidRDefault="008317F0" w:rsidP="00396DFB">
            <w:pPr>
              <w:pStyle w:val="a5"/>
              <w:ind w:firstLine="284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KBr</w:t>
            </w:r>
          </w:p>
        </w:tc>
        <w:tc>
          <w:tcPr>
            <w:tcW w:w="4300" w:type="dxa"/>
          </w:tcPr>
          <w:p w:rsidR="008317F0" w:rsidRPr="008317F0" w:rsidRDefault="008317F0" w:rsidP="00396DFB">
            <w:pPr>
              <w:pStyle w:val="a5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1) водород, кислород</w:t>
            </w:r>
          </w:p>
          <w:p w:rsidR="008317F0" w:rsidRPr="008317F0" w:rsidRDefault="008317F0" w:rsidP="00396DFB">
            <w:pPr>
              <w:pStyle w:val="a5"/>
              <w:ind w:firstLine="284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2) водород, галоген</w:t>
            </w:r>
          </w:p>
          <w:p w:rsidR="008317F0" w:rsidRPr="008317F0" w:rsidRDefault="008317F0" w:rsidP="00396DFB">
            <w:pPr>
              <w:pStyle w:val="a5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3) металл, кислород</w:t>
            </w:r>
          </w:p>
          <w:p w:rsidR="008317F0" w:rsidRPr="008317F0" w:rsidRDefault="008317F0" w:rsidP="00396DFB">
            <w:pPr>
              <w:pStyle w:val="a5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4) металл, галоген</w:t>
            </w:r>
          </w:p>
          <w:p w:rsidR="008317F0" w:rsidRPr="008317F0" w:rsidRDefault="008317F0" w:rsidP="00396DFB">
            <w:pPr>
              <w:pStyle w:val="a5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5) водород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сера</w:t>
            </w:r>
          </w:p>
        </w:tc>
      </w:tr>
    </w:tbl>
    <w:p w:rsidR="008317F0" w:rsidRPr="008317F0" w:rsidRDefault="008317F0" w:rsidP="008317F0">
      <w:pPr>
        <w:pStyle w:val="a4"/>
        <w:numPr>
          <w:ilvl w:val="0"/>
          <w:numId w:val="8"/>
        </w:num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8317F0">
        <w:rPr>
          <w:rFonts w:ascii="Times New Roman" w:hAnsi="Times New Roman" w:cs="Times New Roman"/>
          <w:sz w:val="28"/>
          <w:szCs w:val="28"/>
        </w:rPr>
        <w:t xml:space="preserve">Установите соответствие между уравнением реакции и направлением смещения положения                            химического равновесия при одновременном </w:t>
      </w:r>
      <w:r w:rsidRPr="008317F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уменьшении давления и повышении температуры.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105"/>
        <w:gridCol w:w="5240"/>
      </w:tblGrid>
      <w:tr w:rsidR="008317F0" w:rsidRPr="008317F0" w:rsidTr="00034529">
        <w:trPr>
          <w:trHeight w:val="357"/>
          <w:jc w:val="center"/>
        </w:trPr>
        <w:tc>
          <w:tcPr>
            <w:tcW w:w="4252" w:type="dxa"/>
          </w:tcPr>
          <w:p w:rsidR="008317F0" w:rsidRPr="008317F0" w:rsidRDefault="008317F0" w:rsidP="00396DFB">
            <w:pPr>
              <w:pStyle w:val="a4"/>
              <w:ind w:left="643" w:firstLine="284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Уравнение реакции</w:t>
            </w:r>
          </w:p>
        </w:tc>
        <w:tc>
          <w:tcPr>
            <w:tcW w:w="5524" w:type="dxa"/>
          </w:tcPr>
          <w:p w:rsidR="008317F0" w:rsidRPr="008317F0" w:rsidRDefault="008317F0" w:rsidP="00396DFB">
            <w:pPr>
              <w:pStyle w:val="a4"/>
              <w:ind w:left="0" w:firstLine="28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 смещения химического равновесия</w:t>
            </w:r>
          </w:p>
        </w:tc>
      </w:tr>
      <w:tr w:rsidR="008317F0" w:rsidRPr="008317F0" w:rsidTr="00034529">
        <w:trPr>
          <w:trHeight w:val="1033"/>
          <w:jc w:val="center"/>
        </w:trPr>
        <w:tc>
          <w:tcPr>
            <w:tcW w:w="4252" w:type="dxa"/>
          </w:tcPr>
          <w:p w:rsidR="008317F0" w:rsidRPr="008317F0" w:rsidRDefault="008317F0" w:rsidP="00396DFB">
            <w:pPr>
              <w:pStyle w:val="a5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PCl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3(г) </w:t>
            </w: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2(г) </w:t>
            </w: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 xml:space="preserve">= 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PCl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5(тв)</w:t>
            </w: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  <w:p w:rsidR="008317F0" w:rsidRPr="008317F0" w:rsidRDefault="008317F0" w:rsidP="00396DFB">
            <w:pPr>
              <w:pStyle w:val="a5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2(г)</w:t>
            </w: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Cl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2(г) </w:t>
            </w: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= 2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HCl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(г)</w:t>
            </w: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  <w:p w:rsidR="008317F0" w:rsidRPr="008317F0" w:rsidRDefault="008317F0" w:rsidP="00396DFB">
            <w:pPr>
              <w:pStyle w:val="a5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в) 2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2(г)</w:t>
            </w: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 xml:space="preserve"> = 2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(г) </w:t>
            </w: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2(г)</w:t>
            </w: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  <w:p w:rsidR="008317F0" w:rsidRPr="008317F0" w:rsidRDefault="008317F0" w:rsidP="00396DFB">
            <w:pPr>
              <w:pStyle w:val="a5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 xml:space="preserve">г) 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2(г)</w:t>
            </w: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 xml:space="preserve"> + 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2(г)</w:t>
            </w: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 xml:space="preserve"> = 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SO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3(г) </w:t>
            </w: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NO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 xml:space="preserve">(г) </w:t>
            </w: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r w:rsidRPr="008317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</w:p>
        </w:tc>
        <w:tc>
          <w:tcPr>
            <w:tcW w:w="5524" w:type="dxa"/>
          </w:tcPr>
          <w:p w:rsidR="008317F0" w:rsidRPr="008317F0" w:rsidRDefault="008317F0" w:rsidP="00396DFB">
            <w:pPr>
              <w:pStyle w:val="a5"/>
              <w:ind w:firstLine="284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1) смещается в сторону продуктов реакции</w:t>
            </w:r>
          </w:p>
          <w:p w:rsidR="008317F0" w:rsidRPr="008317F0" w:rsidRDefault="008317F0" w:rsidP="00396DFB">
            <w:pPr>
              <w:pStyle w:val="a5"/>
              <w:ind w:firstLine="284"/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2) смещается в сторону исходных веществ</w:t>
            </w:r>
          </w:p>
          <w:p w:rsidR="008317F0" w:rsidRPr="008317F0" w:rsidRDefault="008317F0" w:rsidP="00396DFB">
            <w:pPr>
              <w:pStyle w:val="a5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  <w:r w:rsidRPr="008317F0">
              <w:rPr>
                <w:rFonts w:ascii="Times New Roman" w:hAnsi="Times New Roman" w:cs="Times New Roman"/>
                <w:sz w:val="28"/>
                <w:szCs w:val="28"/>
              </w:rPr>
              <w:t>3) не происходит смещения равновесия</w:t>
            </w:r>
          </w:p>
          <w:p w:rsidR="008317F0" w:rsidRPr="008317F0" w:rsidRDefault="008317F0" w:rsidP="00396DFB">
            <w:pPr>
              <w:pStyle w:val="a5"/>
              <w:ind w:firstLine="28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317F0" w:rsidRPr="008317F0" w:rsidRDefault="008317F0" w:rsidP="008317F0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r w:rsidRPr="008317F0">
        <w:rPr>
          <w:rFonts w:ascii="Times New Roman" w:hAnsi="Times New Roman" w:cs="Times New Roman"/>
          <w:b/>
          <w:bCs/>
          <w:sz w:val="28"/>
          <w:szCs w:val="28"/>
        </w:rPr>
        <w:t>10.</w:t>
      </w:r>
      <w:r w:rsidRPr="008317F0">
        <w:rPr>
          <w:rFonts w:ascii="Times New Roman" w:hAnsi="Times New Roman" w:cs="Times New Roman"/>
          <w:sz w:val="28"/>
          <w:szCs w:val="28"/>
        </w:rPr>
        <w:t xml:space="preserve"> Из предложенного перечня типов химических реакций выберите два типа реакций, к которым можно отнести реакцию получения аммиака из водорода и азота</w:t>
      </w:r>
    </w:p>
    <w:p w:rsidR="008317F0" w:rsidRPr="008317F0" w:rsidRDefault="008317F0" w:rsidP="008317F0">
      <w:pPr>
        <w:pStyle w:val="a4"/>
        <w:ind w:left="207"/>
        <w:rPr>
          <w:rFonts w:ascii="Times New Roman" w:hAnsi="Times New Roman" w:cs="Times New Roman"/>
          <w:sz w:val="28"/>
          <w:szCs w:val="28"/>
        </w:rPr>
      </w:pPr>
      <w:r w:rsidRPr="008317F0">
        <w:rPr>
          <w:rFonts w:ascii="Times New Roman" w:hAnsi="Times New Roman" w:cs="Times New Roman"/>
          <w:sz w:val="28"/>
          <w:szCs w:val="28"/>
        </w:rPr>
        <w:t xml:space="preserve">                      а) необратимая                                г) обмена</w:t>
      </w:r>
    </w:p>
    <w:p w:rsidR="008317F0" w:rsidRPr="008317F0" w:rsidRDefault="008317F0" w:rsidP="008317F0">
      <w:pPr>
        <w:pStyle w:val="a4"/>
        <w:ind w:left="1416"/>
        <w:rPr>
          <w:rFonts w:ascii="Times New Roman" w:hAnsi="Times New Roman" w:cs="Times New Roman"/>
          <w:sz w:val="28"/>
          <w:szCs w:val="28"/>
        </w:rPr>
      </w:pPr>
      <w:r w:rsidRPr="008317F0">
        <w:rPr>
          <w:rFonts w:ascii="Times New Roman" w:hAnsi="Times New Roman" w:cs="Times New Roman"/>
          <w:sz w:val="28"/>
          <w:szCs w:val="28"/>
        </w:rPr>
        <w:t>б) каталитическая                            д) замещения</w:t>
      </w:r>
    </w:p>
    <w:p w:rsidR="008317F0" w:rsidRPr="008317F0" w:rsidRDefault="008317F0" w:rsidP="008317F0">
      <w:pPr>
        <w:pStyle w:val="a4"/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8317F0">
        <w:rPr>
          <w:rFonts w:ascii="Times New Roman" w:hAnsi="Times New Roman" w:cs="Times New Roman"/>
          <w:sz w:val="28"/>
          <w:szCs w:val="28"/>
        </w:rPr>
        <w:t>в) обратимая</w:t>
      </w:r>
    </w:p>
    <w:p w:rsidR="008317F0" w:rsidRPr="008317F0" w:rsidRDefault="008317F0" w:rsidP="008317F0">
      <w:pPr>
        <w:rPr>
          <w:rFonts w:ascii="Times New Roman" w:hAnsi="Times New Roman" w:cs="Times New Roman"/>
          <w:sz w:val="28"/>
          <w:szCs w:val="28"/>
        </w:rPr>
      </w:pPr>
      <w:r w:rsidRPr="008317F0">
        <w:rPr>
          <w:rFonts w:ascii="Times New Roman" w:hAnsi="Times New Roman" w:cs="Times New Roman"/>
          <w:b/>
          <w:bCs/>
          <w:sz w:val="28"/>
          <w:szCs w:val="28"/>
        </w:rPr>
        <w:t>11.</w:t>
      </w:r>
      <w:r w:rsidRPr="008317F0">
        <w:rPr>
          <w:rFonts w:ascii="Times New Roman" w:hAnsi="Times New Roman" w:cs="Times New Roman"/>
          <w:sz w:val="28"/>
          <w:szCs w:val="28"/>
        </w:rPr>
        <w:t xml:space="preserve"> К 200 г 10% -</w:t>
      </w:r>
      <w:proofErr w:type="spellStart"/>
      <w:r w:rsidRPr="008317F0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8317F0">
        <w:rPr>
          <w:rFonts w:ascii="Times New Roman" w:hAnsi="Times New Roman" w:cs="Times New Roman"/>
          <w:sz w:val="28"/>
          <w:szCs w:val="28"/>
        </w:rPr>
        <w:t xml:space="preserve"> раствора поваренной соли добавили 50 г 20%-</w:t>
      </w:r>
      <w:proofErr w:type="spellStart"/>
      <w:r w:rsidRPr="008317F0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8317F0">
        <w:rPr>
          <w:rFonts w:ascii="Times New Roman" w:hAnsi="Times New Roman" w:cs="Times New Roman"/>
          <w:sz w:val="28"/>
          <w:szCs w:val="28"/>
        </w:rPr>
        <w:t xml:space="preserve"> раствора той же соли. Какова массовая доля соли в полученном растворе? Ответ запишите с точностью до целых в %.    </w:t>
      </w:r>
    </w:p>
    <w:p w:rsidR="008317F0" w:rsidRPr="008317F0" w:rsidRDefault="008317F0" w:rsidP="008317F0">
      <w:pPr>
        <w:rPr>
          <w:rFonts w:ascii="Times New Roman" w:hAnsi="Times New Roman" w:cs="Times New Roman"/>
          <w:sz w:val="28"/>
          <w:szCs w:val="28"/>
        </w:rPr>
      </w:pPr>
      <w:r w:rsidRPr="008317F0">
        <w:rPr>
          <w:rFonts w:ascii="Times New Roman" w:hAnsi="Times New Roman" w:cs="Times New Roman"/>
          <w:b/>
          <w:bCs/>
          <w:sz w:val="28"/>
          <w:szCs w:val="28"/>
        </w:rPr>
        <w:t>12.</w:t>
      </w:r>
      <w:r w:rsidRPr="008317F0">
        <w:rPr>
          <w:rFonts w:ascii="Times New Roman" w:hAnsi="Times New Roman" w:cs="Times New Roman"/>
          <w:sz w:val="28"/>
          <w:szCs w:val="28"/>
        </w:rPr>
        <w:t xml:space="preserve"> Расставьте в уравнении коэффициенты методом электронного баланса, укажите окислитель и восстановитель.</w:t>
      </w:r>
    </w:p>
    <w:p w:rsidR="008317F0" w:rsidRPr="008317F0" w:rsidRDefault="008317F0" w:rsidP="008317F0">
      <w:pPr>
        <w:ind w:left="711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317F0">
        <w:rPr>
          <w:rFonts w:ascii="Times New Roman" w:hAnsi="Times New Roman" w:cs="Times New Roman"/>
          <w:b/>
          <w:bCs/>
          <w:sz w:val="28"/>
          <w:szCs w:val="28"/>
          <w:lang w:val="en-US"/>
        </w:rPr>
        <w:t>SO</w:t>
      </w:r>
      <w:r w:rsidRPr="008317F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8317F0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r w:rsidRPr="008317F0">
        <w:rPr>
          <w:rFonts w:ascii="Times New Roman" w:hAnsi="Times New Roman" w:cs="Times New Roman"/>
          <w:b/>
          <w:bCs/>
          <w:sz w:val="28"/>
          <w:szCs w:val="28"/>
          <w:lang w:val="en-US"/>
        </w:rPr>
        <w:t>Br</w:t>
      </w:r>
      <w:r w:rsidRPr="008317F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8317F0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r w:rsidRPr="008317F0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Pr="008317F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8317F0">
        <w:rPr>
          <w:rFonts w:ascii="Times New Roman" w:hAnsi="Times New Roman" w:cs="Times New Roman"/>
          <w:b/>
          <w:bCs/>
          <w:sz w:val="28"/>
          <w:szCs w:val="28"/>
          <w:lang w:val="en-US"/>
        </w:rPr>
        <w:t>O</w:t>
      </w:r>
      <w:r w:rsidRPr="008317F0">
        <w:rPr>
          <w:rFonts w:ascii="Times New Roman" w:hAnsi="Times New Roman" w:cs="Times New Roman"/>
          <w:b/>
          <w:bCs/>
          <w:sz w:val="28"/>
          <w:szCs w:val="28"/>
        </w:rPr>
        <w:t xml:space="preserve"> = </w:t>
      </w:r>
      <w:r w:rsidRPr="008317F0">
        <w:rPr>
          <w:rFonts w:ascii="Times New Roman" w:hAnsi="Times New Roman" w:cs="Times New Roman"/>
          <w:b/>
          <w:bCs/>
          <w:sz w:val="28"/>
          <w:szCs w:val="28"/>
          <w:lang w:val="en-US"/>
        </w:rPr>
        <w:t>HBr</w:t>
      </w:r>
      <w:r w:rsidRPr="008317F0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r w:rsidRPr="008317F0">
        <w:rPr>
          <w:rFonts w:ascii="Times New Roman" w:hAnsi="Times New Roman" w:cs="Times New Roman"/>
          <w:b/>
          <w:bCs/>
          <w:sz w:val="28"/>
          <w:szCs w:val="28"/>
          <w:lang w:val="en-US"/>
        </w:rPr>
        <w:t>H</w:t>
      </w:r>
      <w:r w:rsidRPr="008317F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2</w:t>
      </w:r>
      <w:r w:rsidRPr="008317F0">
        <w:rPr>
          <w:rFonts w:ascii="Times New Roman" w:hAnsi="Times New Roman" w:cs="Times New Roman"/>
          <w:b/>
          <w:bCs/>
          <w:sz w:val="28"/>
          <w:szCs w:val="28"/>
          <w:lang w:val="en-US"/>
        </w:rPr>
        <w:t>SO</w:t>
      </w:r>
      <w:r w:rsidRPr="008317F0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4</w:t>
      </w:r>
    </w:p>
    <w:p w:rsidR="008317F0" w:rsidRPr="008317F0" w:rsidRDefault="008317F0" w:rsidP="008317F0">
      <w:pPr>
        <w:rPr>
          <w:rFonts w:ascii="Times New Roman" w:hAnsi="Times New Roman" w:cs="Times New Roman"/>
          <w:sz w:val="28"/>
          <w:szCs w:val="28"/>
        </w:rPr>
      </w:pPr>
      <w:r w:rsidRPr="008317F0">
        <w:rPr>
          <w:rFonts w:ascii="Times New Roman" w:hAnsi="Times New Roman" w:cs="Times New Roman"/>
          <w:b/>
          <w:bCs/>
          <w:sz w:val="28"/>
          <w:szCs w:val="28"/>
        </w:rPr>
        <w:t xml:space="preserve">13. </w:t>
      </w:r>
      <w:r w:rsidRPr="008317F0">
        <w:rPr>
          <w:rFonts w:ascii="Times New Roman" w:hAnsi="Times New Roman" w:cs="Times New Roman"/>
          <w:sz w:val="28"/>
          <w:szCs w:val="28"/>
        </w:rPr>
        <w:t>Осуществите превращения:</w:t>
      </w:r>
    </w:p>
    <w:p w:rsidR="008317F0" w:rsidRPr="008317F0" w:rsidRDefault="00034529" w:rsidP="008317F0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8317F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50E642" wp14:editId="789E65BD">
                <wp:simplePos x="0" y="0"/>
                <wp:positionH relativeFrom="column">
                  <wp:posOffset>2428875</wp:posOffset>
                </wp:positionH>
                <wp:positionV relativeFrom="paragraph">
                  <wp:posOffset>85725</wp:posOffset>
                </wp:positionV>
                <wp:extent cx="200025" cy="0"/>
                <wp:effectExtent l="0" t="76200" r="9525" b="95250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7E6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0" o:spid="_x0000_s1026" type="#_x0000_t32" style="position:absolute;margin-left:191.25pt;margin-top:6.75pt;width:15.7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 w:rsidR="008317F0" w:rsidRPr="008317F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A7724E" wp14:editId="4BD8FA2B">
                <wp:simplePos x="0" y="0"/>
                <wp:positionH relativeFrom="column">
                  <wp:posOffset>4248150</wp:posOffset>
                </wp:positionH>
                <wp:positionV relativeFrom="paragraph">
                  <wp:posOffset>85725</wp:posOffset>
                </wp:positionV>
                <wp:extent cx="200025" cy="0"/>
                <wp:effectExtent l="0" t="76200" r="9525" b="9525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2A3DFC" id="Прямая со стрелкой 7" o:spid="_x0000_s1026" type="#_x0000_t32" style="position:absolute;margin-left:334.5pt;margin-top:6.75pt;width:15.75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 w:rsidR="008317F0" w:rsidRPr="008317F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0229BF" wp14:editId="14087455">
                <wp:simplePos x="0" y="0"/>
                <wp:positionH relativeFrom="column">
                  <wp:posOffset>3686175</wp:posOffset>
                </wp:positionH>
                <wp:positionV relativeFrom="paragraph">
                  <wp:posOffset>85725</wp:posOffset>
                </wp:positionV>
                <wp:extent cx="200025" cy="0"/>
                <wp:effectExtent l="0" t="76200" r="9525" b="95250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7F4168" id="Прямая со стрелкой 11" o:spid="_x0000_s1026" type="#_x0000_t32" style="position:absolute;margin-left:290.25pt;margin-top:6.75pt;width:15.75pt;height: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 w:rsidR="008317F0" w:rsidRPr="008317F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63A298" wp14:editId="40616029">
                <wp:simplePos x="0" y="0"/>
                <wp:positionH relativeFrom="column">
                  <wp:posOffset>2924175</wp:posOffset>
                </wp:positionH>
                <wp:positionV relativeFrom="paragraph">
                  <wp:posOffset>85725</wp:posOffset>
                </wp:positionV>
                <wp:extent cx="200025" cy="0"/>
                <wp:effectExtent l="0" t="76200" r="9525" b="952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06347B" id="Прямая со стрелкой 12" o:spid="_x0000_s1026" type="#_x0000_t32" style="position:absolute;margin-left:230.25pt;margin-top:6.75pt;width:15.7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" strokecolor="windowText" strokeweight=".5pt">
                <v:stroke endarrow="block" joinstyle="miter"/>
              </v:shape>
            </w:pict>
          </mc:Fallback>
        </mc:AlternateContent>
      </w:r>
      <w:r w:rsidR="008317F0" w:rsidRPr="008317F0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8482008" wp14:editId="52017C44">
                <wp:simplePos x="0" y="0"/>
                <wp:positionH relativeFrom="column">
                  <wp:posOffset>1295400</wp:posOffset>
                </wp:positionH>
                <wp:positionV relativeFrom="paragraph">
                  <wp:posOffset>81280</wp:posOffset>
                </wp:positionV>
                <wp:extent cx="200025" cy="0"/>
                <wp:effectExtent l="0" t="76200" r="9525" b="95250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2D26EF" id="Прямая со стрелкой 9" o:spid="_x0000_s1026" type="#_x0000_t32" style="position:absolute;margin-left:102pt;margin-top:6.4pt;width:15.75pt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" strokecolor="windowText" strokeweight=".5pt">
                <v:stroke endarrow="block" joinstyle="miter"/>
              </v:shape>
            </w:pict>
          </mc:Fallback>
        </mc:AlternateContent>
      </w:r>
      <w:r w:rsidRPr="004229D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</w:t>
      </w:r>
      <w:r w:rsidR="008317F0" w:rsidRPr="004229D7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</w:t>
      </w:r>
      <w:r w:rsidR="008317F0" w:rsidRPr="008317F0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8317F0" w:rsidRPr="008317F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uO       </w:t>
      </w:r>
      <w:r w:rsidRPr="0003452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</w:t>
      </w:r>
      <w:r w:rsidR="008317F0" w:rsidRPr="008317F0">
        <w:rPr>
          <w:rFonts w:ascii="Times New Roman" w:hAnsi="Times New Roman" w:cs="Times New Roman"/>
          <w:b/>
          <w:bCs/>
          <w:sz w:val="28"/>
          <w:szCs w:val="28"/>
          <w:lang w:val="en-US"/>
        </w:rPr>
        <w:t>Cu (NO</w:t>
      </w:r>
      <w:r w:rsidR="008317F0" w:rsidRPr="008317F0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3</w:t>
      </w:r>
      <w:r w:rsidR="008317F0" w:rsidRPr="008317F0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="008317F0" w:rsidRPr="008317F0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2</w:t>
      </w:r>
      <w:r w:rsidR="008317F0" w:rsidRPr="008317F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Cu (OH)</w:t>
      </w:r>
      <w:r w:rsidR="008317F0" w:rsidRPr="008317F0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</w:t>
      </w:r>
      <w:r w:rsidRPr="00034529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</w:t>
      </w:r>
      <w:r w:rsidR="008317F0" w:rsidRPr="008317F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</w:t>
      </w:r>
      <w:proofErr w:type="spellStart"/>
      <w:r w:rsidR="008317F0" w:rsidRPr="008317F0">
        <w:rPr>
          <w:rFonts w:ascii="Times New Roman" w:hAnsi="Times New Roman" w:cs="Times New Roman"/>
          <w:b/>
          <w:bCs/>
          <w:sz w:val="28"/>
          <w:szCs w:val="28"/>
          <w:lang w:val="en-US"/>
        </w:rPr>
        <w:t>CuO</w:t>
      </w:r>
      <w:proofErr w:type="spellEnd"/>
      <w:r w:rsidR="008317F0" w:rsidRPr="008317F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CuCl</w:t>
      </w:r>
      <w:r w:rsidR="008317F0" w:rsidRPr="008317F0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 xml:space="preserve">2 </w:t>
      </w:r>
      <w:r w:rsidR="008317F0" w:rsidRPr="008317F0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Cu(NO</w:t>
      </w:r>
      <w:r w:rsidR="008317F0" w:rsidRPr="008317F0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3</w:t>
      </w:r>
      <w:r w:rsidR="008317F0" w:rsidRPr="008317F0">
        <w:rPr>
          <w:rFonts w:ascii="Times New Roman" w:hAnsi="Times New Roman" w:cs="Times New Roman"/>
          <w:b/>
          <w:bCs/>
          <w:sz w:val="28"/>
          <w:szCs w:val="28"/>
          <w:lang w:val="en-US"/>
        </w:rPr>
        <w:t>)</w:t>
      </w:r>
      <w:r w:rsidR="008317F0" w:rsidRPr="008317F0">
        <w:rPr>
          <w:rFonts w:ascii="Times New Roman" w:hAnsi="Times New Roman" w:cs="Times New Roman"/>
          <w:b/>
          <w:bCs/>
          <w:sz w:val="28"/>
          <w:szCs w:val="28"/>
          <w:vertAlign w:val="subscript"/>
          <w:lang w:val="en-US"/>
        </w:rPr>
        <w:t>2</w:t>
      </w:r>
    </w:p>
    <w:p w:rsidR="008317F0" w:rsidRPr="008317F0" w:rsidRDefault="008317F0" w:rsidP="008317F0">
      <w:pPr>
        <w:rPr>
          <w:rFonts w:ascii="Times New Roman" w:hAnsi="Times New Roman" w:cs="Times New Roman"/>
          <w:sz w:val="28"/>
          <w:szCs w:val="28"/>
        </w:rPr>
      </w:pPr>
      <w:r w:rsidRPr="008317F0">
        <w:rPr>
          <w:rFonts w:ascii="Times New Roman" w:hAnsi="Times New Roman" w:cs="Times New Roman"/>
          <w:b/>
          <w:bCs/>
          <w:sz w:val="28"/>
          <w:szCs w:val="28"/>
        </w:rPr>
        <w:t xml:space="preserve">14. </w:t>
      </w:r>
      <w:r w:rsidRPr="008317F0">
        <w:rPr>
          <w:rFonts w:ascii="Times New Roman" w:hAnsi="Times New Roman" w:cs="Times New Roman"/>
          <w:sz w:val="28"/>
          <w:szCs w:val="28"/>
        </w:rPr>
        <w:t>К 370г раствора с массовой долей хлорида кальция 6% добавили избыток раствора карбоната калия. Определите массу выпавшего осадка.</w:t>
      </w:r>
    </w:p>
    <w:p w:rsidR="00034529" w:rsidRDefault="00034529" w:rsidP="00D66CE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4529" w:rsidRDefault="00034529" w:rsidP="00D66CE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0D19" w:rsidRPr="008317F0" w:rsidRDefault="006A0D1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A0D19" w:rsidRPr="008317F0" w:rsidSect="0003452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57A4"/>
    <w:multiLevelType w:val="hybridMultilevel"/>
    <w:tmpl w:val="CEA298A6"/>
    <w:lvl w:ilvl="0" w:tplc="A8DA50C8">
      <w:start w:val="1"/>
      <w:numFmt w:val="decimal"/>
      <w:lvlText w:val="%1."/>
      <w:lvlJc w:val="left"/>
      <w:pPr>
        <w:ind w:left="20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" w15:restartNumberingAfterBreak="0">
    <w:nsid w:val="0D3B3566"/>
    <w:multiLevelType w:val="hybridMultilevel"/>
    <w:tmpl w:val="06A419F0"/>
    <w:lvl w:ilvl="0" w:tplc="70DAC2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C4A09CA"/>
    <w:multiLevelType w:val="hybridMultilevel"/>
    <w:tmpl w:val="3E56FCBE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F52D4"/>
    <w:multiLevelType w:val="hybridMultilevel"/>
    <w:tmpl w:val="D7FEAFF8"/>
    <w:lvl w:ilvl="0" w:tplc="6F6C12E4">
      <w:start w:val="9"/>
      <w:numFmt w:val="decimal"/>
      <w:lvlText w:val="%1."/>
      <w:lvlJc w:val="left"/>
      <w:pPr>
        <w:ind w:left="70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4" w15:restartNumberingAfterBreak="0">
    <w:nsid w:val="416D25BA"/>
    <w:multiLevelType w:val="hybridMultilevel"/>
    <w:tmpl w:val="1C4CD57A"/>
    <w:lvl w:ilvl="0" w:tplc="A47E1D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64881"/>
    <w:multiLevelType w:val="hybridMultilevel"/>
    <w:tmpl w:val="60F64B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B6920"/>
    <w:multiLevelType w:val="hybridMultilevel"/>
    <w:tmpl w:val="751E6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CA5D28"/>
    <w:multiLevelType w:val="hybridMultilevel"/>
    <w:tmpl w:val="4DD418A0"/>
    <w:lvl w:ilvl="0" w:tplc="F9B68276">
      <w:start w:val="2"/>
      <w:numFmt w:val="decimal"/>
      <w:lvlText w:val="%1."/>
      <w:lvlJc w:val="left"/>
      <w:pPr>
        <w:ind w:left="207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927" w:hanging="360"/>
      </w:pPr>
    </w:lvl>
    <w:lvl w:ilvl="2" w:tplc="0419001B" w:tentative="1">
      <w:start w:val="1"/>
      <w:numFmt w:val="lowerRoman"/>
      <w:lvlText w:val="%3."/>
      <w:lvlJc w:val="right"/>
      <w:pPr>
        <w:ind w:left="1647" w:hanging="180"/>
      </w:pPr>
    </w:lvl>
    <w:lvl w:ilvl="3" w:tplc="0419000F" w:tentative="1">
      <w:start w:val="1"/>
      <w:numFmt w:val="decimal"/>
      <w:lvlText w:val="%4."/>
      <w:lvlJc w:val="left"/>
      <w:pPr>
        <w:ind w:left="2367" w:hanging="360"/>
      </w:pPr>
    </w:lvl>
    <w:lvl w:ilvl="4" w:tplc="04190019" w:tentative="1">
      <w:start w:val="1"/>
      <w:numFmt w:val="lowerLetter"/>
      <w:lvlText w:val="%5."/>
      <w:lvlJc w:val="left"/>
      <w:pPr>
        <w:ind w:left="3087" w:hanging="360"/>
      </w:pPr>
    </w:lvl>
    <w:lvl w:ilvl="5" w:tplc="0419001B" w:tentative="1">
      <w:start w:val="1"/>
      <w:numFmt w:val="lowerRoman"/>
      <w:lvlText w:val="%6."/>
      <w:lvlJc w:val="right"/>
      <w:pPr>
        <w:ind w:left="3807" w:hanging="180"/>
      </w:pPr>
    </w:lvl>
    <w:lvl w:ilvl="6" w:tplc="0419000F" w:tentative="1">
      <w:start w:val="1"/>
      <w:numFmt w:val="decimal"/>
      <w:lvlText w:val="%7."/>
      <w:lvlJc w:val="left"/>
      <w:pPr>
        <w:ind w:left="4527" w:hanging="360"/>
      </w:pPr>
    </w:lvl>
    <w:lvl w:ilvl="7" w:tplc="04190019" w:tentative="1">
      <w:start w:val="1"/>
      <w:numFmt w:val="lowerLetter"/>
      <w:lvlText w:val="%8."/>
      <w:lvlJc w:val="left"/>
      <w:pPr>
        <w:ind w:left="5247" w:hanging="360"/>
      </w:pPr>
    </w:lvl>
    <w:lvl w:ilvl="8" w:tplc="0419001B" w:tentative="1">
      <w:start w:val="1"/>
      <w:numFmt w:val="lowerRoman"/>
      <w:lvlText w:val="%9."/>
      <w:lvlJc w:val="right"/>
      <w:pPr>
        <w:ind w:left="5967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5A"/>
    <w:rsid w:val="0000136A"/>
    <w:rsid w:val="00034529"/>
    <w:rsid w:val="001C3F46"/>
    <w:rsid w:val="004229D7"/>
    <w:rsid w:val="00537DB6"/>
    <w:rsid w:val="005A7A4D"/>
    <w:rsid w:val="006A0D19"/>
    <w:rsid w:val="00715C16"/>
    <w:rsid w:val="008317F0"/>
    <w:rsid w:val="009B3C53"/>
    <w:rsid w:val="009E2A5A"/>
    <w:rsid w:val="00B905B3"/>
    <w:rsid w:val="00BE37D9"/>
    <w:rsid w:val="00C10BA5"/>
    <w:rsid w:val="00C82056"/>
    <w:rsid w:val="00D41839"/>
    <w:rsid w:val="00D6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648C3"/>
  <w15:chartTrackingRefBased/>
  <w15:docId w15:val="{5BE3F746-DF60-4151-A9E6-4E9526C0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66CE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6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6CEA"/>
    <w:pPr>
      <w:ind w:left="720"/>
      <w:contextualSpacing/>
    </w:pPr>
  </w:style>
  <w:style w:type="paragraph" w:styleId="a5">
    <w:name w:val="No Spacing"/>
    <w:uiPriority w:val="1"/>
    <w:qFormat/>
    <w:rsid w:val="008317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2389</Words>
  <Characters>13621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Gorelova</dc:creator>
  <cp:keywords/>
  <dc:description/>
  <cp:lastModifiedBy>Olga Gorelova</cp:lastModifiedBy>
  <cp:revision>14</cp:revision>
  <dcterms:created xsi:type="dcterms:W3CDTF">2024-10-29T16:11:00Z</dcterms:created>
  <dcterms:modified xsi:type="dcterms:W3CDTF">2024-12-02T18:57:00Z</dcterms:modified>
</cp:coreProperties>
</file>